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515EA6" w:rsidRDefault="00584E84" w:rsidP="002F249A">
          <w:pPr>
            <w:pStyle w:val="TDC1"/>
            <w:tabs>
              <w:tab w:val="right" w:leader="dot" w:pos="10076"/>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072099" w:history="1">
            <w:r w:rsidR="00515EA6" w:rsidRPr="00AB3ABF">
              <w:rPr>
                <w:rStyle w:val="Hipervnculo"/>
                <w:rFonts w:ascii="Arial" w:hAnsi="Arial"/>
                <w:noProof/>
              </w:rPr>
              <w:t>Resumen</w:t>
            </w:r>
            <w:r w:rsidR="00515EA6">
              <w:rPr>
                <w:noProof/>
                <w:webHidden/>
              </w:rPr>
              <w:tab/>
            </w:r>
            <w:r w:rsidR="00515EA6">
              <w:rPr>
                <w:noProof/>
                <w:webHidden/>
              </w:rPr>
              <w:fldChar w:fldCharType="begin"/>
            </w:r>
            <w:r w:rsidR="00515EA6">
              <w:rPr>
                <w:noProof/>
                <w:webHidden/>
              </w:rPr>
              <w:instrText xml:space="preserve"> PAGEREF _Toc406072099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0" w:history="1">
            <w:r w:rsidR="00515EA6" w:rsidRPr="00AB3ABF">
              <w:rPr>
                <w:rStyle w:val="Hipervnculo"/>
                <w:rFonts w:ascii="Arial" w:hAnsi="Arial"/>
                <w:noProof/>
                <w:lang w:val="en-US"/>
              </w:rPr>
              <w:t>Abstract</w:t>
            </w:r>
            <w:r w:rsidR="00515EA6">
              <w:rPr>
                <w:noProof/>
                <w:webHidden/>
              </w:rPr>
              <w:tab/>
            </w:r>
            <w:r w:rsidR="00515EA6">
              <w:rPr>
                <w:noProof/>
                <w:webHidden/>
              </w:rPr>
              <w:fldChar w:fldCharType="begin"/>
            </w:r>
            <w:r w:rsidR="00515EA6">
              <w:rPr>
                <w:noProof/>
                <w:webHidden/>
              </w:rPr>
              <w:instrText xml:space="preserve"> PAGEREF _Toc406072100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1" w:history="1">
            <w:r w:rsidR="00515EA6" w:rsidRPr="00AB3ABF">
              <w:rPr>
                <w:rStyle w:val="Hipervnculo"/>
                <w:rFonts w:ascii="Arial" w:hAnsi="Arial"/>
                <w:noProof/>
              </w:rPr>
              <w:t>Introducción</w:t>
            </w:r>
            <w:r w:rsidR="00515EA6">
              <w:rPr>
                <w:noProof/>
                <w:webHidden/>
              </w:rPr>
              <w:tab/>
            </w:r>
            <w:r w:rsidR="00515EA6">
              <w:rPr>
                <w:noProof/>
                <w:webHidden/>
              </w:rPr>
              <w:fldChar w:fldCharType="begin"/>
            </w:r>
            <w:r w:rsidR="00515EA6">
              <w:rPr>
                <w:noProof/>
                <w:webHidden/>
              </w:rPr>
              <w:instrText xml:space="preserve"> PAGEREF _Toc406072101 \h </w:instrText>
            </w:r>
            <w:r w:rsidR="00515EA6">
              <w:rPr>
                <w:noProof/>
                <w:webHidden/>
              </w:rPr>
            </w:r>
            <w:r w:rsidR="00515EA6">
              <w:rPr>
                <w:noProof/>
                <w:webHidden/>
              </w:rPr>
              <w:fldChar w:fldCharType="separate"/>
            </w:r>
            <w:r w:rsidR="00515EA6">
              <w:rPr>
                <w:noProof/>
                <w:webHidden/>
              </w:rPr>
              <w:t>7</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2" w:history="1">
            <w:r w:rsidR="00515EA6" w:rsidRPr="00AB3ABF">
              <w:rPr>
                <w:rStyle w:val="Hipervnculo"/>
                <w:rFonts w:ascii="Arial" w:hAnsi="Arial"/>
                <w:noProof/>
              </w:rPr>
              <w:t>Capítulo I</w:t>
            </w:r>
            <w:r w:rsidR="00515EA6">
              <w:rPr>
                <w:noProof/>
                <w:webHidden/>
              </w:rPr>
              <w:tab/>
            </w:r>
            <w:r w:rsidR="00515EA6">
              <w:rPr>
                <w:noProof/>
                <w:webHidden/>
              </w:rPr>
              <w:fldChar w:fldCharType="begin"/>
            </w:r>
            <w:r w:rsidR="00515EA6">
              <w:rPr>
                <w:noProof/>
                <w:webHidden/>
              </w:rPr>
              <w:instrText xml:space="preserve"> PAGEREF _Toc406072102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3" w:history="1">
            <w:r w:rsidR="00515EA6" w:rsidRPr="00AB3ABF">
              <w:rPr>
                <w:rStyle w:val="Hipervnculo"/>
                <w:rFonts w:ascii="Arial" w:hAnsi="Arial"/>
                <w:noProof/>
                <w:lang w:val="es-ES"/>
              </w:rPr>
              <w:t>1.1 Antecedentes</w:t>
            </w:r>
            <w:r w:rsidR="00515EA6">
              <w:rPr>
                <w:noProof/>
                <w:webHidden/>
              </w:rPr>
              <w:tab/>
            </w:r>
            <w:r w:rsidR="00515EA6">
              <w:rPr>
                <w:noProof/>
                <w:webHidden/>
              </w:rPr>
              <w:fldChar w:fldCharType="begin"/>
            </w:r>
            <w:r w:rsidR="00515EA6">
              <w:rPr>
                <w:noProof/>
                <w:webHidden/>
              </w:rPr>
              <w:instrText xml:space="preserve"> PAGEREF _Toc406072103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4" w:history="1">
            <w:r w:rsidR="00515EA6" w:rsidRPr="00AB3ABF">
              <w:rPr>
                <w:rStyle w:val="Hipervnculo"/>
                <w:rFonts w:ascii="Arial" w:hAnsi="Arial"/>
                <w:noProof/>
                <w:lang w:bidi="hi-IN"/>
              </w:rPr>
              <w:t>1.1.1 Localización</w:t>
            </w:r>
            <w:r w:rsidR="00515EA6">
              <w:rPr>
                <w:noProof/>
                <w:webHidden/>
              </w:rPr>
              <w:tab/>
            </w:r>
            <w:r w:rsidR="00515EA6">
              <w:rPr>
                <w:noProof/>
                <w:webHidden/>
              </w:rPr>
              <w:fldChar w:fldCharType="begin"/>
            </w:r>
            <w:r w:rsidR="00515EA6">
              <w:rPr>
                <w:noProof/>
                <w:webHidden/>
              </w:rPr>
              <w:instrText xml:space="preserve"> PAGEREF _Toc406072104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5" w:history="1">
            <w:r w:rsidR="00515EA6" w:rsidRPr="00AB3ABF">
              <w:rPr>
                <w:rStyle w:val="Hipervnculo"/>
                <w:rFonts w:ascii="Arial" w:hAnsi="Arial"/>
                <w:noProof/>
                <w:lang w:bidi="hi-IN"/>
              </w:rPr>
              <w:t>1.1.2 Objetivos y prioridades de la institución</w:t>
            </w:r>
            <w:r w:rsidR="00515EA6">
              <w:rPr>
                <w:noProof/>
                <w:webHidden/>
              </w:rPr>
              <w:tab/>
            </w:r>
            <w:r w:rsidR="00515EA6">
              <w:rPr>
                <w:noProof/>
                <w:webHidden/>
              </w:rPr>
              <w:fldChar w:fldCharType="begin"/>
            </w:r>
            <w:r w:rsidR="00515EA6">
              <w:rPr>
                <w:noProof/>
                <w:webHidden/>
              </w:rPr>
              <w:instrText xml:space="preserve"> PAGEREF _Toc406072105 \h </w:instrText>
            </w:r>
            <w:r w:rsidR="00515EA6">
              <w:rPr>
                <w:noProof/>
                <w:webHidden/>
              </w:rPr>
            </w:r>
            <w:r w:rsidR="00515EA6">
              <w:rPr>
                <w:noProof/>
                <w:webHidden/>
              </w:rPr>
              <w:fldChar w:fldCharType="separate"/>
            </w:r>
            <w:r w:rsidR="00515EA6">
              <w:rPr>
                <w:noProof/>
                <w:webHidden/>
              </w:rPr>
              <w:t>12</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6" w:history="1">
            <w:r w:rsidR="00515EA6" w:rsidRPr="00AB3ABF">
              <w:rPr>
                <w:rStyle w:val="Hipervnculo"/>
                <w:rFonts w:ascii="Arial" w:hAnsi="Arial"/>
                <w:b/>
                <w:noProof/>
                <w:lang w:bidi="hi-IN"/>
              </w:rPr>
              <w:t>1.1.3 Organigrama</w:t>
            </w:r>
            <w:r w:rsidR="00515EA6">
              <w:rPr>
                <w:noProof/>
                <w:webHidden/>
              </w:rPr>
              <w:tab/>
            </w:r>
            <w:r w:rsidR="00515EA6">
              <w:rPr>
                <w:noProof/>
                <w:webHidden/>
              </w:rPr>
              <w:fldChar w:fldCharType="begin"/>
            </w:r>
            <w:r w:rsidR="00515EA6">
              <w:rPr>
                <w:noProof/>
                <w:webHidden/>
              </w:rPr>
              <w:instrText xml:space="preserve"> PAGEREF _Toc406072106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7" w:history="1">
            <w:r w:rsidR="00515EA6" w:rsidRPr="00AB3ABF">
              <w:rPr>
                <w:rStyle w:val="Hipervnculo"/>
                <w:rFonts w:ascii="Arial" w:hAnsi="Arial"/>
                <w:b/>
                <w:noProof/>
                <w:lang w:bidi="hi-IN"/>
              </w:rPr>
              <w:t>1.1.3.1 Misión</w:t>
            </w:r>
            <w:r w:rsidR="00515EA6">
              <w:rPr>
                <w:noProof/>
                <w:webHidden/>
              </w:rPr>
              <w:tab/>
            </w:r>
            <w:r w:rsidR="00515EA6">
              <w:rPr>
                <w:noProof/>
                <w:webHidden/>
              </w:rPr>
              <w:fldChar w:fldCharType="begin"/>
            </w:r>
            <w:r w:rsidR="00515EA6">
              <w:rPr>
                <w:noProof/>
                <w:webHidden/>
              </w:rPr>
              <w:instrText xml:space="preserve"> PAGEREF _Toc406072107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8" w:history="1">
            <w:r w:rsidR="00515EA6" w:rsidRPr="00AB3ABF">
              <w:rPr>
                <w:rStyle w:val="Hipervnculo"/>
                <w:rFonts w:ascii="Arial" w:hAnsi="Arial"/>
                <w:b/>
                <w:noProof/>
                <w:lang w:bidi="hi-IN"/>
              </w:rPr>
              <w:t>1.1.3.2 Visión</w:t>
            </w:r>
            <w:r w:rsidR="00515EA6">
              <w:rPr>
                <w:noProof/>
                <w:webHidden/>
              </w:rPr>
              <w:tab/>
            </w:r>
            <w:r w:rsidR="00515EA6">
              <w:rPr>
                <w:noProof/>
                <w:webHidden/>
              </w:rPr>
              <w:fldChar w:fldCharType="begin"/>
            </w:r>
            <w:r w:rsidR="00515EA6">
              <w:rPr>
                <w:noProof/>
                <w:webHidden/>
              </w:rPr>
              <w:instrText xml:space="preserve"> PAGEREF _Toc406072108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9" w:history="1">
            <w:r w:rsidR="00515EA6" w:rsidRPr="00AB3ABF">
              <w:rPr>
                <w:rStyle w:val="Hipervnculo"/>
                <w:rFonts w:ascii="Arial" w:hAnsi="Arial"/>
                <w:b/>
                <w:noProof/>
                <w:lang w:bidi="hi-IN"/>
              </w:rPr>
              <w:t>1.2 Planteamiento del problema</w:t>
            </w:r>
            <w:r w:rsidR="00515EA6">
              <w:rPr>
                <w:noProof/>
                <w:webHidden/>
              </w:rPr>
              <w:tab/>
            </w:r>
            <w:r w:rsidR="00515EA6">
              <w:rPr>
                <w:noProof/>
                <w:webHidden/>
              </w:rPr>
              <w:fldChar w:fldCharType="begin"/>
            </w:r>
            <w:r w:rsidR="00515EA6">
              <w:rPr>
                <w:noProof/>
                <w:webHidden/>
              </w:rPr>
              <w:instrText xml:space="preserve"> PAGEREF _Toc406072109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0" w:history="1">
            <w:r w:rsidR="00515EA6" w:rsidRPr="00AB3ABF">
              <w:rPr>
                <w:rStyle w:val="Hipervnculo"/>
                <w:rFonts w:ascii="Arial" w:hAnsi="Arial"/>
                <w:b/>
                <w:noProof/>
                <w:lang w:bidi="hi-IN"/>
              </w:rPr>
              <w:t>1.2.1 Propuesta de investigación</w:t>
            </w:r>
            <w:r w:rsidR="00515EA6">
              <w:rPr>
                <w:noProof/>
                <w:webHidden/>
              </w:rPr>
              <w:tab/>
            </w:r>
            <w:r w:rsidR="00515EA6">
              <w:rPr>
                <w:noProof/>
                <w:webHidden/>
              </w:rPr>
              <w:fldChar w:fldCharType="begin"/>
            </w:r>
            <w:r w:rsidR="00515EA6">
              <w:rPr>
                <w:noProof/>
                <w:webHidden/>
              </w:rPr>
              <w:instrText xml:space="preserve"> PAGEREF _Toc406072110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1" w:history="1">
            <w:r w:rsidR="00515EA6" w:rsidRPr="00AB3ABF">
              <w:rPr>
                <w:rStyle w:val="Hipervnculo"/>
                <w:rFonts w:ascii="Arial" w:hAnsi="Arial"/>
                <w:b/>
                <w:noProof/>
                <w:lang w:bidi="hi-IN"/>
              </w:rPr>
              <w:t>1.2.2 Objetivos Generales</w:t>
            </w:r>
            <w:r w:rsidR="00515EA6">
              <w:rPr>
                <w:noProof/>
                <w:webHidden/>
              </w:rPr>
              <w:tab/>
            </w:r>
            <w:r w:rsidR="00515EA6">
              <w:rPr>
                <w:noProof/>
                <w:webHidden/>
              </w:rPr>
              <w:fldChar w:fldCharType="begin"/>
            </w:r>
            <w:r w:rsidR="00515EA6">
              <w:rPr>
                <w:noProof/>
                <w:webHidden/>
              </w:rPr>
              <w:instrText xml:space="preserve"> PAGEREF _Toc406072111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2" w:history="1">
            <w:r w:rsidR="00515EA6" w:rsidRPr="00AB3ABF">
              <w:rPr>
                <w:rStyle w:val="Hipervnculo"/>
                <w:rFonts w:ascii="Arial" w:hAnsi="Arial"/>
                <w:b/>
                <w:noProof/>
                <w:lang w:bidi="hi-IN"/>
              </w:rPr>
              <w:t>1.2.3 Preguntas de investigación</w:t>
            </w:r>
            <w:r w:rsidR="00515EA6">
              <w:rPr>
                <w:noProof/>
                <w:webHidden/>
              </w:rPr>
              <w:tab/>
            </w:r>
            <w:r w:rsidR="00515EA6">
              <w:rPr>
                <w:noProof/>
                <w:webHidden/>
              </w:rPr>
              <w:fldChar w:fldCharType="begin"/>
            </w:r>
            <w:r w:rsidR="00515EA6">
              <w:rPr>
                <w:noProof/>
                <w:webHidden/>
              </w:rPr>
              <w:instrText xml:space="preserve"> PAGEREF _Toc406072112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3" w:history="1">
            <w:r w:rsidR="00515EA6" w:rsidRPr="00AB3ABF">
              <w:rPr>
                <w:rStyle w:val="Hipervnculo"/>
                <w:rFonts w:ascii="Arial" w:hAnsi="Arial"/>
                <w:b/>
                <w:noProof/>
                <w:lang w:bidi="hi-IN"/>
              </w:rPr>
              <w:t>1.2.4 Hipótesis</w:t>
            </w:r>
            <w:r w:rsidR="00515EA6">
              <w:rPr>
                <w:noProof/>
                <w:webHidden/>
              </w:rPr>
              <w:tab/>
            </w:r>
            <w:r w:rsidR="00515EA6">
              <w:rPr>
                <w:noProof/>
                <w:webHidden/>
              </w:rPr>
              <w:fldChar w:fldCharType="begin"/>
            </w:r>
            <w:r w:rsidR="00515EA6">
              <w:rPr>
                <w:noProof/>
                <w:webHidden/>
              </w:rPr>
              <w:instrText xml:space="preserve"> PAGEREF _Toc406072113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4" w:history="1">
            <w:r w:rsidR="00515EA6" w:rsidRPr="00AB3ABF">
              <w:rPr>
                <w:rStyle w:val="Hipervnculo"/>
                <w:rFonts w:ascii="Arial" w:hAnsi="Arial"/>
                <w:b/>
                <w:noProof/>
                <w:lang w:bidi="hi-IN"/>
              </w:rPr>
              <w:t>1.2.5 Limitaciones y supuestos</w:t>
            </w:r>
            <w:r w:rsidR="00515EA6">
              <w:rPr>
                <w:noProof/>
                <w:webHidden/>
              </w:rPr>
              <w:tab/>
            </w:r>
            <w:r w:rsidR="00515EA6">
              <w:rPr>
                <w:noProof/>
                <w:webHidden/>
              </w:rPr>
              <w:fldChar w:fldCharType="begin"/>
            </w:r>
            <w:r w:rsidR="00515EA6">
              <w:rPr>
                <w:noProof/>
                <w:webHidden/>
              </w:rPr>
              <w:instrText xml:space="preserve"> PAGEREF _Toc406072114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5" w:history="1">
            <w:r w:rsidR="00515EA6" w:rsidRPr="00AB3ABF">
              <w:rPr>
                <w:rStyle w:val="Hipervnculo"/>
                <w:rFonts w:ascii="Arial" w:hAnsi="Arial"/>
                <w:b/>
                <w:noProof/>
                <w:lang w:bidi="hi-IN"/>
              </w:rPr>
              <w:t>1.2.6 Relevancia</w:t>
            </w:r>
            <w:r w:rsidR="00515EA6">
              <w:rPr>
                <w:noProof/>
                <w:webHidden/>
              </w:rPr>
              <w:tab/>
            </w:r>
            <w:r w:rsidR="00515EA6">
              <w:rPr>
                <w:noProof/>
                <w:webHidden/>
              </w:rPr>
              <w:fldChar w:fldCharType="begin"/>
            </w:r>
            <w:r w:rsidR="00515EA6">
              <w:rPr>
                <w:noProof/>
                <w:webHidden/>
              </w:rPr>
              <w:instrText xml:space="preserve"> PAGEREF _Toc406072115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6" w:history="1">
            <w:r w:rsidR="00515EA6" w:rsidRPr="00AB3ABF">
              <w:rPr>
                <w:rStyle w:val="Hipervnculo"/>
                <w:rFonts w:ascii="Arial" w:hAnsi="Arial"/>
                <w:noProof/>
              </w:rPr>
              <w:t>Capitulo II</w:t>
            </w:r>
            <w:r w:rsidR="00515EA6">
              <w:rPr>
                <w:noProof/>
                <w:webHidden/>
              </w:rPr>
              <w:tab/>
            </w:r>
            <w:r w:rsidR="00515EA6">
              <w:rPr>
                <w:noProof/>
                <w:webHidden/>
              </w:rPr>
              <w:fldChar w:fldCharType="begin"/>
            </w:r>
            <w:r w:rsidR="00515EA6">
              <w:rPr>
                <w:noProof/>
                <w:webHidden/>
              </w:rPr>
              <w:instrText xml:space="preserve"> PAGEREF _Toc406072116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7" w:history="1">
            <w:r w:rsidR="00515EA6" w:rsidRPr="00AB3ABF">
              <w:rPr>
                <w:rStyle w:val="Hipervnculo"/>
                <w:rFonts w:ascii="Arial" w:hAnsi="Arial" w:cs="Arial"/>
                <w:noProof/>
              </w:rPr>
              <w:t>2.1 Estado del arte</w:t>
            </w:r>
            <w:r w:rsidR="00515EA6">
              <w:rPr>
                <w:noProof/>
                <w:webHidden/>
              </w:rPr>
              <w:tab/>
            </w:r>
            <w:r w:rsidR="00515EA6">
              <w:rPr>
                <w:noProof/>
                <w:webHidden/>
              </w:rPr>
              <w:fldChar w:fldCharType="begin"/>
            </w:r>
            <w:r w:rsidR="00515EA6">
              <w:rPr>
                <w:noProof/>
                <w:webHidden/>
              </w:rPr>
              <w:instrText xml:space="preserve"> PAGEREF _Toc406072117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8" w:history="1">
            <w:r w:rsidR="00515EA6" w:rsidRPr="00AB3ABF">
              <w:rPr>
                <w:rStyle w:val="Hipervnculo"/>
                <w:rFonts w:ascii="Arial" w:hAnsi="Arial"/>
                <w:noProof/>
              </w:rPr>
              <w:t>Capitulo III</w:t>
            </w:r>
            <w:r w:rsidR="00515EA6">
              <w:rPr>
                <w:noProof/>
                <w:webHidden/>
              </w:rPr>
              <w:tab/>
            </w:r>
            <w:r w:rsidR="00515EA6">
              <w:rPr>
                <w:noProof/>
                <w:webHidden/>
              </w:rPr>
              <w:fldChar w:fldCharType="begin"/>
            </w:r>
            <w:r w:rsidR="00515EA6">
              <w:rPr>
                <w:noProof/>
                <w:webHidden/>
              </w:rPr>
              <w:instrText xml:space="preserve"> PAGEREF _Toc406072118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9" w:history="1">
            <w:r w:rsidR="00515EA6" w:rsidRPr="00AB3ABF">
              <w:rPr>
                <w:rStyle w:val="Hipervnculo"/>
                <w:rFonts w:ascii="Arial" w:hAnsi="Arial" w:cs="Arial"/>
                <w:noProof/>
              </w:rPr>
              <w:t>3.1 Diseño</w:t>
            </w:r>
            <w:r w:rsidR="00515EA6">
              <w:rPr>
                <w:noProof/>
                <w:webHidden/>
              </w:rPr>
              <w:tab/>
            </w:r>
            <w:r w:rsidR="00515EA6">
              <w:rPr>
                <w:noProof/>
                <w:webHidden/>
              </w:rPr>
              <w:fldChar w:fldCharType="begin"/>
            </w:r>
            <w:r w:rsidR="00515EA6">
              <w:rPr>
                <w:noProof/>
                <w:webHidden/>
              </w:rPr>
              <w:instrText xml:space="preserve"> PAGEREF _Toc406072119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20" w:history="1">
            <w:r w:rsidR="00515EA6" w:rsidRPr="00AB3ABF">
              <w:rPr>
                <w:rStyle w:val="Hipervnculo"/>
                <w:rFonts w:ascii="Arial" w:hAnsi="Arial" w:cs="Arial"/>
                <w:noProof/>
              </w:rPr>
              <w:t>3.2 Desarrollo</w:t>
            </w:r>
            <w:r w:rsidR="00515EA6">
              <w:rPr>
                <w:noProof/>
                <w:webHidden/>
              </w:rPr>
              <w:tab/>
            </w:r>
            <w:r w:rsidR="00515EA6">
              <w:rPr>
                <w:noProof/>
                <w:webHidden/>
              </w:rPr>
              <w:fldChar w:fldCharType="begin"/>
            </w:r>
            <w:r w:rsidR="00515EA6">
              <w:rPr>
                <w:noProof/>
                <w:webHidden/>
              </w:rPr>
              <w:instrText xml:space="preserve"> PAGEREF _Toc406072120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1" w:history="1">
            <w:r w:rsidR="00515EA6" w:rsidRPr="00AB3ABF">
              <w:rPr>
                <w:rStyle w:val="Hipervnculo"/>
                <w:rFonts w:ascii="Arial" w:hAnsi="Arial"/>
                <w:noProof/>
                <w14:scene3d>
                  <w14:camera w14:prst="orthographicFront"/>
                  <w14:lightRig w14:rig="threePt" w14:dir="t">
                    <w14:rot w14:lat="0" w14:lon="0" w14:rev="0"/>
                  </w14:lightRig>
                </w14:scene3d>
              </w:rPr>
              <w:t>1.</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Componentes que integran la solución a implementar</w:t>
            </w:r>
            <w:r w:rsidR="00515EA6">
              <w:rPr>
                <w:noProof/>
                <w:webHidden/>
              </w:rPr>
              <w:tab/>
            </w:r>
            <w:r w:rsidR="00515EA6">
              <w:rPr>
                <w:noProof/>
                <w:webHidden/>
              </w:rPr>
              <w:fldChar w:fldCharType="begin"/>
            </w:r>
            <w:r w:rsidR="00515EA6">
              <w:rPr>
                <w:noProof/>
                <w:webHidden/>
              </w:rPr>
              <w:instrText xml:space="preserve"> PAGEREF _Toc406072121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2" w:history="1">
            <w:r w:rsidR="00515EA6" w:rsidRPr="00AB3ABF">
              <w:rPr>
                <w:rStyle w:val="Hipervnculo"/>
                <w:noProof/>
              </w:rPr>
              <w:t>1.1.</w:t>
            </w:r>
            <w:r w:rsidR="00515EA6">
              <w:rPr>
                <w:rFonts w:asciiTheme="minorHAnsi" w:eastAsiaTheme="minorEastAsia" w:hAnsiTheme="minorHAnsi" w:cstheme="minorBidi"/>
                <w:noProof/>
                <w:sz w:val="22"/>
                <w:szCs w:val="22"/>
                <w:lang w:eastAsia="es-MX"/>
              </w:rPr>
              <w:tab/>
            </w:r>
            <w:r w:rsidR="00515EA6" w:rsidRPr="00AB3ABF">
              <w:rPr>
                <w:rStyle w:val="Hipervnculo"/>
                <w:noProof/>
              </w:rPr>
              <w:t>Jobs (shells)</w:t>
            </w:r>
            <w:r w:rsidR="00515EA6">
              <w:rPr>
                <w:noProof/>
                <w:webHidden/>
              </w:rPr>
              <w:tab/>
            </w:r>
            <w:r w:rsidR="00515EA6">
              <w:rPr>
                <w:noProof/>
                <w:webHidden/>
              </w:rPr>
              <w:fldChar w:fldCharType="begin"/>
            </w:r>
            <w:r w:rsidR="00515EA6">
              <w:rPr>
                <w:noProof/>
                <w:webHidden/>
              </w:rPr>
              <w:instrText xml:space="preserve"> PAGEREF _Toc406072122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3" w:history="1">
            <w:r w:rsidR="00515EA6" w:rsidRPr="00AB3ABF">
              <w:rPr>
                <w:rStyle w:val="Hipervnculo"/>
                <w:rFonts w:ascii="Arial" w:hAnsi="Arial" w:cs="Arial"/>
                <w:noProof/>
              </w:rPr>
              <w:t>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Utilerías Teradata (bteq, tpt)</w:t>
            </w:r>
            <w:r w:rsidR="00515EA6">
              <w:rPr>
                <w:noProof/>
                <w:webHidden/>
              </w:rPr>
              <w:tab/>
            </w:r>
            <w:r w:rsidR="00515EA6">
              <w:rPr>
                <w:noProof/>
                <w:webHidden/>
              </w:rPr>
              <w:fldChar w:fldCharType="begin"/>
            </w:r>
            <w:r w:rsidR="00515EA6">
              <w:rPr>
                <w:noProof/>
                <w:webHidden/>
              </w:rPr>
              <w:instrText xml:space="preserve"> PAGEREF _Toc406072123 \h </w:instrText>
            </w:r>
            <w:r w:rsidR="00515EA6">
              <w:rPr>
                <w:noProof/>
                <w:webHidden/>
              </w:rPr>
            </w:r>
            <w:r w:rsidR="00515EA6">
              <w:rPr>
                <w:noProof/>
                <w:webHidden/>
              </w:rPr>
              <w:fldChar w:fldCharType="separate"/>
            </w:r>
            <w:r w:rsidR="00515EA6">
              <w:rPr>
                <w:noProof/>
                <w:webHidden/>
              </w:rPr>
              <w:t>18</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4" w:history="1">
            <w:r w:rsidR="00515EA6" w:rsidRPr="00AB3ABF">
              <w:rPr>
                <w:rStyle w:val="Hipervnculo"/>
                <w:rFonts w:ascii="Arial" w:hAnsi="Arial" w:cs="Arial"/>
                <w:noProof/>
              </w:rPr>
              <w:t>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Archivos de configuración</w:t>
            </w:r>
            <w:r w:rsidR="00515EA6">
              <w:rPr>
                <w:noProof/>
                <w:webHidden/>
              </w:rPr>
              <w:tab/>
            </w:r>
            <w:r w:rsidR="00515EA6">
              <w:rPr>
                <w:noProof/>
                <w:webHidden/>
              </w:rPr>
              <w:fldChar w:fldCharType="begin"/>
            </w:r>
            <w:r w:rsidR="00515EA6">
              <w:rPr>
                <w:noProof/>
                <w:webHidden/>
              </w:rPr>
              <w:instrText xml:space="preserve"> PAGEREF _Toc406072124 \h </w:instrText>
            </w:r>
            <w:r w:rsidR="00515EA6">
              <w:rPr>
                <w:noProof/>
                <w:webHidden/>
              </w:rPr>
            </w:r>
            <w:r w:rsidR="00515EA6">
              <w:rPr>
                <w:noProof/>
                <w:webHidden/>
              </w:rPr>
              <w:fldChar w:fldCharType="separate"/>
            </w:r>
            <w:r w:rsidR="00515EA6">
              <w:rPr>
                <w:noProof/>
                <w:webHidden/>
              </w:rPr>
              <w:t>19</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5" w:history="1">
            <w:r w:rsidR="00515EA6" w:rsidRPr="00AB3ABF">
              <w:rPr>
                <w:rStyle w:val="Hipervnculo"/>
                <w:rFonts w:ascii="Arial" w:hAnsi="Arial"/>
                <w:noProof/>
                <w14:scene3d>
                  <w14:camera w14:prst="orthographicFront"/>
                  <w14:lightRig w14:rig="threePt" w14:dir="t">
                    <w14:rot w14:lat="0" w14:lon="0" w14:rev="0"/>
                  </w14:lightRig>
                </w14:scene3d>
              </w:rPr>
              <w:t>2.</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Flujos ETL_PROD</w:t>
            </w:r>
            <w:r w:rsidR="00515EA6">
              <w:rPr>
                <w:noProof/>
                <w:webHidden/>
              </w:rPr>
              <w:tab/>
            </w:r>
            <w:r w:rsidR="00515EA6">
              <w:rPr>
                <w:noProof/>
                <w:webHidden/>
              </w:rPr>
              <w:fldChar w:fldCharType="begin"/>
            </w:r>
            <w:r w:rsidR="00515EA6">
              <w:rPr>
                <w:noProof/>
                <w:webHidden/>
              </w:rPr>
              <w:instrText xml:space="preserve"> PAGEREF _Toc406072125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6" w:history="1">
            <w:r w:rsidR="00515EA6" w:rsidRPr="00AB3ABF">
              <w:rPr>
                <w:rStyle w:val="Hipervnculo"/>
                <w:rFonts w:ascii="Arial" w:hAnsi="Arial" w:cs="Arial"/>
                <w:noProof/>
              </w:rPr>
              <w:t>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Estructura general de un flujo ETL_PROD</w:t>
            </w:r>
            <w:r w:rsidR="00515EA6">
              <w:rPr>
                <w:noProof/>
                <w:webHidden/>
              </w:rPr>
              <w:tab/>
            </w:r>
            <w:r w:rsidR="00515EA6">
              <w:rPr>
                <w:noProof/>
                <w:webHidden/>
              </w:rPr>
              <w:fldChar w:fldCharType="begin"/>
            </w:r>
            <w:r w:rsidR="00515EA6">
              <w:rPr>
                <w:noProof/>
                <w:webHidden/>
              </w:rPr>
              <w:instrText xml:space="preserve"> PAGEREF _Toc406072126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7" w:history="1">
            <w:r w:rsidR="00515EA6" w:rsidRPr="00AB3ABF">
              <w:rPr>
                <w:rStyle w:val="Hipervnculo"/>
                <w:rFonts w:ascii="Arial" w:hAnsi="Arial" w:cs="Arial"/>
                <w:noProof/>
              </w:rPr>
              <w:t>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extracción desde fuente de datos</w:t>
            </w:r>
            <w:r w:rsidR="00515EA6">
              <w:rPr>
                <w:noProof/>
                <w:webHidden/>
              </w:rPr>
              <w:tab/>
            </w:r>
            <w:r w:rsidR="00515EA6">
              <w:rPr>
                <w:noProof/>
                <w:webHidden/>
              </w:rPr>
              <w:fldChar w:fldCharType="begin"/>
            </w:r>
            <w:r w:rsidR="00515EA6">
              <w:rPr>
                <w:noProof/>
                <w:webHidden/>
              </w:rPr>
              <w:instrText xml:space="preserve"> PAGEREF _Toc406072127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8" w:history="1">
            <w:r w:rsidR="00515EA6" w:rsidRPr="00AB3ABF">
              <w:rPr>
                <w:rStyle w:val="Hipervnculo"/>
                <w:rFonts w:ascii="Arial" w:hAnsi="Arial" w:cs="Arial"/>
                <w:noProof/>
              </w:rPr>
              <w:t>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transformación y carga</w:t>
            </w:r>
            <w:r w:rsidR="00515EA6">
              <w:rPr>
                <w:noProof/>
                <w:webHidden/>
              </w:rPr>
              <w:tab/>
            </w:r>
            <w:r w:rsidR="00515EA6">
              <w:rPr>
                <w:noProof/>
                <w:webHidden/>
              </w:rPr>
              <w:fldChar w:fldCharType="begin"/>
            </w:r>
            <w:r w:rsidR="00515EA6">
              <w:rPr>
                <w:noProof/>
                <w:webHidden/>
              </w:rPr>
              <w:instrText xml:space="preserve"> PAGEREF _Toc406072128 \h </w:instrText>
            </w:r>
            <w:r w:rsidR="00515EA6">
              <w:rPr>
                <w:noProof/>
                <w:webHidden/>
              </w:rPr>
            </w:r>
            <w:r w:rsidR="00515EA6">
              <w:rPr>
                <w:noProof/>
                <w:webHidden/>
              </w:rPr>
              <w:fldChar w:fldCharType="separate"/>
            </w:r>
            <w:r w:rsidR="00515EA6">
              <w:rPr>
                <w:noProof/>
                <w:webHidden/>
              </w:rPr>
              <w:t>22</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9" w:history="1">
            <w:r w:rsidR="00515EA6" w:rsidRPr="00AB3ABF">
              <w:rPr>
                <w:rStyle w:val="Hipervnculo"/>
                <w:rFonts w:ascii="Arial" w:hAnsi="Arial" w:cs="Arial"/>
                <w:noProof/>
              </w:rPr>
              <w:t>2.4.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Secuencia de carga</w:t>
            </w:r>
            <w:r w:rsidR="00515EA6">
              <w:rPr>
                <w:noProof/>
                <w:webHidden/>
              </w:rPr>
              <w:tab/>
            </w:r>
            <w:r w:rsidR="00515EA6">
              <w:rPr>
                <w:noProof/>
                <w:webHidden/>
              </w:rPr>
              <w:fldChar w:fldCharType="begin"/>
            </w:r>
            <w:r w:rsidR="00515EA6">
              <w:rPr>
                <w:noProof/>
                <w:webHidden/>
              </w:rPr>
              <w:instrText xml:space="preserve"> PAGEREF _Toc406072129 \h </w:instrText>
            </w:r>
            <w:r w:rsidR="00515EA6">
              <w:rPr>
                <w:noProof/>
                <w:webHidden/>
              </w:rPr>
            </w:r>
            <w:r w:rsidR="00515EA6">
              <w:rPr>
                <w:noProof/>
                <w:webHidden/>
              </w:rPr>
              <w:fldChar w:fldCharType="separate"/>
            </w:r>
            <w:r w:rsidR="00515EA6">
              <w:rPr>
                <w:noProof/>
                <w:webHidden/>
              </w:rPr>
              <w:t>23</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0" w:history="1">
            <w:r w:rsidR="00515EA6" w:rsidRPr="00AB3ABF">
              <w:rPr>
                <w:rStyle w:val="Hipervnculo"/>
                <w:rFonts w:ascii="Arial" w:hAnsi="Arial" w:cs="Arial"/>
                <w:noProof/>
              </w:rPr>
              <w:t>2.5.</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Descripción de flujos implementados</w:t>
            </w:r>
            <w:r w:rsidR="00515EA6">
              <w:rPr>
                <w:noProof/>
                <w:webHidden/>
              </w:rPr>
              <w:tab/>
            </w:r>
            <w:r w:rsidR="00515EA6">
              <w:rPr>
                <w:noProof/>
                <w:webHidden/>
              </w:rPr>
              <w:fldChar w:fldCharType="begin"/>
            </w:r>
            <w:r w:rsidR="00515EA6">
              <w:rPr>
                <w:noProof/>
                <w:webHidden/>
              </w:rPr>
              <w:instrText xml:space="preserve"> PAGEREF _Toc406072130 \h </w:instrText>
            </w:r>
            <w:r w:rsidR="00515EA6">
              <w:rPr>
                <w:noProof/>
                <w:webHidden/>
              </w:rPr>
            </w:r>
            <w:r w:rsidR="00515EA6">
              <w:rPr>
                <w:noProof/>
                <w:webHidden/>
              </w:rPr>
              <w:fldChar w:fldCharType="separate"/>
            </w:r>
            <w:r w:rsidR="00515EA6">
              <w:rPr>
                <w:noProof/>
                <w:webHidden/>
              </w:rPr>
              <w:t>31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1" w:history="1">
            <w:r w:rsidR="00515EA6" w:rsidRPr="00AB3ABF">
              <w:rPr>
                <w:rStyle w:val="Hipervnculo"/>
                <w:rFonts w:ascii="Arial" w:hAnsi="Arial" w:cs="Arial"/>
                <w:noProof/>
                <w:lang w:bidi="hi-IN"/>
              </w:rPr>
              <w:t>2.5.1.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Detalle interno de jobs</w:t>
            </w:r>
            <w:r w:rsidR="00515EA6">
              <w:rPr>
                <w:noProof/>
                <w:webHidden/>
              </w:rPr>
              <w:tab/>
            </w:r>
            <w:r w:rsidR="00515EA6">
              <w:rPr>
                <w:noProof/>
                <w:webHidden/>
              </w:rPr>
              <w:fldChar w:fldCharType="begin"/>
            </w:r>
            <w:r w:rsidR="00515EA6">
              <w:rPr>
                <w:noProof/>
                <w:webHidden/>
              </w:rPr>
              <w:instrText xml:space="preserve"> PAGEREF _Toc406072131 \h </w:instrText>
            </w:r>
            <w:r w:rsidR="00515EA6">
              <w:rPr>
                <w:noProof/>
                <w:webHidden/>
              </w:rPr>
            </w:r>
            <w:r w:rsidR="00515EA6">
              <w:rPr>
                <w:noProof/>
                <w:webHidden/>
              </w:rPr>
              <w:fldChar w:fldCharType="separate"/>
            </w:r>
            <w:r w:rsidR="00515EA6">
              <w:rPr>
                <w:noProof/>
                <w:webHidden/>
              </w:rPr>
              <w:t>32</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32" w:history="1">
            <w:r w:rsidR="00515EA6" w:rsidRPr="00AB3ABF">
              <w:rPr>
                <w:rStyle w:val="Hipervnculo"/>
                <w:rFonts w:ascii="Arial" w:hAnsi="Arial"/>
                <w:noProof/>
                <w14:scene3d>
                  <w14:camera w14:prst="orthographicFront"/>
                  <w14:lightRig w14:rig="threePt" w14:dir="t">
                    <w14:rot w14:lat="0" w14:lon="0" w14:rev="0"/>
                  </w14:lightRig>
                </w14:scene3d>
              </w:rPr>
              <w:t>3.</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Seguimiento a la ejecución de procesos</w:t>
            </w:r>
            <w:r w:rsidR="00515EA6">
              <w:rPr>
                <w:noProof/>
                <w:webHidden/>
              </w:rPr>
              <w:tab/>
            </w:r>
            <w:r w:rsidR="00515EA6">
              <w:rPr>
                <w:noProof/>
                <w:webHidden/>
              </w:rPr>
              <w:fldChar w:fldCharType="begin"/>
            </w:r>
            <w:r w:rsidR="00515EA6">
              <w:rPr>
                <w:noProof/>
                <w:webHidden/>
              </w:rPr>
              <w:instrText xml:space="preserve"> PAGEREF _Toc406072132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3" w:history="1">
            <w:r w:rsidR="00515EA6" w:rsidRPr="00AB3ABF">
              <w:rPr>
                <w:rStyle w:val="Hipervnculo"/>
                <w:rFonts w:ascii="Arial" w:hAnsi="Arial" w:cs="Arial"/>
                <w:noProof/>
              </w:rPr>
              <w:t>3.1.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Mecanismos para monitoreo de ejecución de procesos</w:t>
            </w:r>
            <w:r w:rsidR="00515EA6">
              <w:rPr>
                <w:noProof/>
                <w:webHidden/>
              </w:rPr>
              <w:tab/>
            </w:r>
            <w:r w:rsidR="00515EA6">
              <w:rPr>
                <w:noProof/>
                <w:webHidden/>
              </w:rPr>
              <w:fldChar w:fldCharType="begin"/>
            </w:r>
            <w:r w:rsidR="00515EA6">
              <w:rPr>
                <w:noProof/>
                <w:webHidden/>
              </w:rPr>
              <w:instrText xml:space="preserve"> PAGEREF _Toc406072133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4" w:history="1">
            <w:r w:rsidR="00515EA6" w:rsidRPr="00AB3ABF">
              <w:rPr>
                <w:rStyle w:val="Hipervnculo"/>
                <w:rFonts w:ascii="Arial" w:hAnsi="Arial" w:cs="Arial"/>
                <w:noProof/>
                <w:lang w:bidi="hi-IN"/>
              </w:rPr>
              <w:t>3.1.1.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Logs de sistema operativo</w:t>
            </w:r>
            <w:r w:rsidR="00515EA6">
              <w:rPr>
                <w:noProof/>
                <w:webHidden/>
              </w:rPr>
              <w:tab/>
            </w:r>
            <w:r w:rsidR="00515EA6">
              <w:rPr>
                <w:noProof/>
                <w:webHidden/>
              </w:rPr>
              <w:fldChar w:fldCharType="begin"/>
            </w:r>
            <w:r w:rsidR="00515EA6">
              <w:rPr>
                <w:noProof/>
                <w:webHidden/>
              </w:rPr>
              <w:instrText xml:space="preserve"> PAGEREF _Toc406072134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5" w:history="1">
            <w:r w:rsidR="00515EA6" w:rsidRPr="00AB3ABF">
              <w:rPr>
                <w:rStyle w:val="Hipervnculo"/>
                <w:rFonts w:ascii="Arial" w:hAnsi="Arial" w:cs="Arial"/>
                <w:noProof/>
                <w:lang w:bidi="hi-IN"/>
              </w:rPr>
              <w:t>3.1.2.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Bitácora ETL_PROD</w:t>
            </w:r>
            <w:r w:rsidR="00515EA6">
              <w:rPr>
                <w:noProof/>
                <w:webHidden/>
              </w:rPr>
              <w:tab/>
            </w:r>
            <w:r w:rsidR="00515EA6">
              <w:rPr>
                <w:noProof/>
                <w:webHidden/>
              </w:rPr>
              <w:fldChar w:fldCharType="begin"/>
            </w:r>
            <w:r w:rsidR="00515EA6">
              <w:rPr>
                <w:noProof/>
                <w:webHidden/>
              </w:rPr>
              <w:instrText xml:space="preserve"> PAGEREF _Toc406072135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6" w:history="1">
            <w:r w:rsidR="00515EA6" w:rsidRPr="00AB3ABF">
              <w:rPr>
                <w:rStyle w:val="Hipervnculo"/>
                <w:rFonts w:ascii="Arial" w:hAnsi="Arial" w:cs="Arial"/>
                <w:noProof/>
                <w:lang w:bidi="hi-IN"/>
              </w:rPr>
              <w:t>3.1.3.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Viewpoint</w:t>
            </w:r>
            <w:r w:rsidR="00515EA6">
              <w:rPr>
                <w:noProof/>
                <w:webHidden/>
              </w:rPr>
              <w:tab/>
            </w:r>
            <w:r w:rsidR="00515EA6">
              <w:rPr>
                <w:noProof/>
                <w:webHidden/>
              </w:rPr>
              <w:fldChar w:fldCharType="begin"/>
            </w:r>
            <w:r w:rsidR="00515EA6">
              <w:rPr>
                <w:noProof/>
                <w:webHidden/>
              </w:rPr>
              <w:instrText xml:space="preserve"> PAGEREF _Toc406072136 \h </w:instrText>
            </w:r>
            <w:r w:rsidR="00515EA6">
              <w:rPr>
                <w:noProof/>
                <w:webHidden/>
              </w:rPr>
            </w:r>
            <w:r w:rsidR="00515EA6">
              <w:rPr>
                <w:noProof/>
                <w:webHidden/>
              </w:rPr>
              <w:fldChar w:fldCharType="separate"/>
            </w:r>
            <w:r w:rsidR="00515EA6">
              <w:rPr>
                <w:noProof/>
                <w:webHidden/>
              </w:rPr>
              <w:t>125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7" w:history="1">
            <w:r w:rsidR="00515EA6" w:rsidRPr="00AB3ABF">
              <w:rPr>
                <w:rStyle w:val="Hipervnculo"/>
                <w:rFonts w:ascii="Arial" w:hAnsi="Arial" w:cs="Arial"/>
                <w:noProof/>
                <w:lang w:bidi="hi-IN"/>
              </w:rPr>
              <w:t>3.1.4.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Monitor de procesos</w:t>
            </w:r>
            <w:r w:rsidR="00515EA6">
              <w:rPr>
                <w:noProof/>
                <w:webHidden/>
              </w:rPr>
              <w:tab/>
            </w:r>
            <w:r w:rsidR="00515EA6">
              <w:rPr>
                <w:noProof/>
                <w:webHidden/>
              </w:rPr>
              <w:fldChar w:fldCharType="begin"/>
            </w:r>
            <w:r w:rsidR="00515EA6">
              <w:rPr>
                <w:noProof/>
                <w:webHidden/>
              </w:rPr>
              <w:instrText xml:space="preserve"> PAGEREF _Toc406072137 \h </w:instrText>
            </w:r>
            <w:r w:rsidR="00515EA6">
              <w:rPr>
                <w:noProof/>
                <w:webHidden/>
              </w:rPr>
            </w:r>
            <w:r w:rsidR="00515EA6">
              <w:rPr>
                <w:noProof/>
                <w:webHidden/>
              </w:rPr>
              <w:fldChar w:fldCharType="separate"/>
            </w:r>
            <w:r w:rsidR="00515EA6">
              <w:rPr>
                <w:noProof/>
                <w:webHidden/>
              </w:rPr>
              <w:t>126</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8" w:history="1">
            <w:r w:rsidR="00515EA6" w:rsidRPr="00AB3ABF">
              <w:rPr>
                <w:rStyle w:val="Hipervnculo"/>
                <w:rFonts w:ascii="Arial" w:hAnsi="Arial" w:cs="Arial"/>
                <w:noProof/>
              </w:rPr>
              <w:t>3.2.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Incidencias comunes y resolución</w:t>
            </w:r>
            <w:r w:rsidR="00515EA6">
              <w:rPr>
                <w:noProof/>
                <w:webHidden/>
              </w:rPr>
              <w:tab/>
            </w:r>
            <w:r w:rsidR="00515EA6">
              <w:rPr>
                <w:noProof/>
                <w:webHidden/>
              </w:rPr>
              <w:fldChar w:fldCharType="begin"/>
            </w:r>
            <w:r w:rsidR="00515EA6">
              <w:rPr>
                <w:noProof/>
                <w:webHidden/>
              </w:rPr>
              <w:instrText xml:space="preserve"> PAGEREF _Toc406072138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9" w:history="1">
            <w:r w:rsidR="00515EA6" w:rsidRPr="00AB3ABF">
              <w:rPr>
                <w:rStyle w:val="Hipervnculo"/>
                <w:rFonts w:ascii="Arial" w:hAnsi="Arial" w:cs="Arial"/>
                <w:noProof/>
                <w:lang w:bidi="hi-IN"/>
              </w:rPr>
              <w:t>3.2.1.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1: “La tabla está siendo cargada”</w:t>
            </w:r>
            <w:r w:rsidR="00515EA6">
              <w:rPr>
                <w:noProof/>
                <w:webHidden/>
              </w:rPr>
              <w:tab/>
            </w:r>
            <w:r w:rsidR="00515EA6">
              <w:rPr>
                <w:noProof/>
                <w:webHidden/>
              </w:rPr>
              <w:fldChar w:fldCharType="begin"/>
            </w:r>
            <w:r w:rsidR="00515EA6">
              <w:rPr>
                <w:noProof/>
                <w:webHidden/>
              </w:rPr>
              <w:instrText xml:space="preserve"> PAGEREF _Toc406072139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0" w:history="1">
            <w:r w:rsidR="00515EA6" w:rsidRPr="00AB3ABF">
              <w:rPr>
                <w:rStyle w:val="Hipervnculo"/>
                <w:rFonts w:ascii="Arial" w:hAnsi="Arial" w:cs="Arial"/>
                <w:noProof/>
                <w:lang w:bidi="hi-IN"/>
              </w:rPr>
              <w:t>3.2.2.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2: “Error en la carga”</w:t>
            </w:r>
            <w:r w:rsidR="00515EA6">
              <w:rPr>
                <w:noProof/>
                <w:webHidden/>
              </w:rPr>
              <w:tab/>
            </w:r>
            <w:r w:rsidR="00515EA6">
              <w:rPr>
                <w:noProof/>
                <w:webHidden/>
              </w:rPr>
              <w:fldChar w:fldCharType="begin"/>
            </w:r>
            <w:r w:rsidR="00515EA6">
              <w:rPr>
                <w:noProof/>
                <w:webHidden/>
              </w:rPr>
              <w:instrText xml:space="preserve"> PAGEREF _Toc406072140 \h </w:instrText>
            </w:r>
            <w:r w:rsidR="00515EA6">
              <w:rPr>
                <w:noProof/>
                <w:webHidden/>
              </w:rPr>
            </w:r>
            <w:r w:rsidR="00515EA6">
              <w:rPr>
                <w:noProof/>
                <w:webHidden/>
              </w:rPr>
              <w:fldChar w:fldCharType="separate"/>
            </w:r>
            <w:r w:rsidR="00515EA6">
              <w:rPr>
                <w:noProof/>
                <w:webHidden/>
              </w:rPr>
              <w:t>135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1" w:history="1">
            <w:r w:rsidR="00515EA6" w:rsidRPr="00AB3ABF">
              <w:rPr>
                <w:rStyle w:val="Hipervnculo"/>
                <w:rFonts w:ascii="Arial" w:hAnsi="Arial" w:cs="Arial"/>
                <w:noProof/>
                <w:lang w:bidi="hi-IN"/>
              </w:rPr>
              <w:t>3.2.3.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3: “Error diferencia en archivo cifras”</w:t>
            </w:r>
            <w:r w:rsidR="00515EA6">
              <w:rPr>
                <w:noProof/>
                <w:webHidden/>
              </w:rPr>
              <w:tab/>
            </w:r>
            <w:r w:rsidR="00515EA6">
              <w:rPr>
                <w:noProof/>
                <w:webHidden/>
              </w:rPr>
              <w:fldChar w:fldCharType="begin"/>
            </w:r>
            <w:r w:rsidR="00515EA6">
              <w:rPr>
                <w:noProof/>
                <w:webHidden/>
              </w:rPr>
              <w:instrText xml:space="preserve"> PAGEREF _Toc406072141 \h </w:instrText>
            </w:r>
            <w:r w:rsidR="00515EA6">
              <w:rPr>
                <w:noProof/>
                <w:webHidden/>
              </w:rPr>
            </w:r>
            <w:r w:rsidR="00515EA6">
              <w:rPr>
                <w:noProof/>
                <w:webHidden/>
              </w:rPr>
              <w:fldChar w:fldCharType="separate"/>
            </w:r>
            <w:r w:rsidR="00515EA6">
              <w:rPr>
                <w:noProof/>
                <w:webHidden/>
              </w:rPr>
              <w:t>138</w:t>
            </w:r>
            <w:r w:rsidR="00515EA6">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072099"/>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 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D51BEA" w:rsidRPr="00584E84">
        <w:rPr>
          <w:rFonts w:ascii="Arial" w:hAnsi="Arial" w:cs="Arial"/>
          <w:sz w:val="24"/>
          <w:szCs w:val="24"/>
        </w:rPr>
        <w:t>data warehouse</w:t>
      </w:r>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072100"/>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 data Warehouse.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Pr>
          <w:rFonts w:ascii="Arial" w:hAnsi="Arial" w:cs="Arial"/>
          <w:sz w:val="24"/>
          <w:szCs w:val="24"/>
        </w:rPr>
        <w:t>Data warehouse</w:t>
      </w:r>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072101"/>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454E70">
        <w:rPr>
          <w:rFonts w:ascii="Arial" w:hAnsi="Arial" w:cs="Arial"/>
          <w:sz w:val="24"/>
        </w:rPr>
        <w:t xml:space="preserve"> (Data WareHouse)</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0156AE">
        <w:rPr>
          <w:rFonts w:ascii="Arial" w:hAnsi="Arial" w:cs="Arial"/>
          <w:sz w:val="24"/>
          <w:szCs w:val="24"/>
        </w:rPr>
        <w:t>Data Warehouse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Principalmente se utilizaran queries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los queries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072102"/>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072103"/>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072104"/>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1B268A" w:rsidRDefault="001B268A"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semiautomatizados que proporcionan una mayor exactitud de las dimensiones del espacio </w:t>
      </w:r>
      <w:r>
        <w:rPr>
          <w:rFonts w:ascii="Arial" w:hAnsi="Arial"/>
        </w:rPr>
        <w:lastRenderedPageBreak/>
        <w:t>territorial mexicano. La proyección cartográfica equiárea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1B268A" w:rsidRDefault="001B268A"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Av. Juan de Dios Bátiz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072105"/>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E33A8C" w:rsidRDefault="00C01B1D" w:rsidP="008A41B3">
      <w:pPr>
        <w:pStyle w:val="Textbody"/>
        <w:pageBreakBefore/>
        <w:outlineLvl w:val="2"/>
        <w:rPr>
          <w:rFonts w:ascii="Arial" w:hAnsi="Arial"/>
          <w:b/>
          <w:sz w:val="28"/>
          <w:szCs w:val="28"/>
        </w:rPr>
      </w:pPr>
      <w:r w:rsidRPr="00E33A8C">
        <w:rPr>
          <w:rFonts w:ascii="Arial" w:hAnsi="Arial"/>
          <w:b/>
          <w:szCs w:val="28"/>
        </w:rPr>
        <w:lastRenderedPageBreak/>
        <w:fldChar w:fldCharType="begin"/>
      </w:r>
      <w:r w:rsidRPr="00E33A8C">
        <w:rPr>
          <w:rFonts w:ascii="Arial" w:hAnsi="Arial"/>
          <w:b/>
          <w:szCs w:val="28"/>
        </w:rPr>
        <w:instrText>TC "</w:instrText>
      </w:r>
      <w:r w:rsidRPr="00E33A8C">
        <w:rPr>
          <w:rFonts w:ascii="Arial" w:hAnsi="Arial"/>
          <w:b/>
          <w:bCs/>
          <w:szCs w:val="28"/>
        </w:rPr>
        <w:instrText>1.2 Organización</w:instrText>
      </w:r>
      <w:r w:rsidRPr="00E33A8C">
        <w:rPr>
          <w:rFonts w:ascii="Arial" w:hAnsi="Arial"/>
          <w:b/>
          <w:szCs w:val="28"/>
        </w:rPr>
        <w:instrText>" \l 2</w:instrText>
      </w:r>
      <w:r w:rsidRPr="00E33A8C">
        <w:rPr>
          <w:rFonts w:ascii="Arial" w:hAnsi="Arial"/>
          <w:b/>
          <w:szCs w:val="28"/>
        </w:rPr>
        <w:fldChar w:fldCharType="end"/>
      </w:r>
      <w:bookmarkStart w:id="11" w:name="_Toc406072106"/>
      <w:r w:rsidRPr="00E33A8C">
        <w:rPr>
          <w:rFonts w:ascii="Arial" w:hAnsi="Arial"/>
          <w:b/>
          <w:szCs w:val="28"/>
        </w:rPr>
        <w:t>1</w:t>
      </w:r>
      <w:r w:rsidR="00E366B6">
        <w:rPr>
          <w:rFonts w:ascii="Arial" w:hAnsi="Arial"/>
          <w:b/>
          <w:szCs w:val="28"/>
        </w:rPr>
        <w:t>.1.3 Organigrama</w:t>
      </w:r>
      <w:bookmarkEnd w:id="11"/>
      <w:r w:rsidRPr="00E33A8C">
        <w:rPr>
          <w:rFonts w:ascii="Arial" w:hAnsi="Arial"/>
          <w:b/>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Default="00E366B6" w:rsidP="002F249A">
      <w:pPr>
        <w:pStyle w:val="Textbody"/>
        <w:ind w:firstLine="1418"/>
        <w:jc w:val="both"/>
        <w:outlineLvl w:val="2"/>
        <w:rPr>
          <w:rFonts w:ascii="Arial" w:hAnsi="Arial"/>
          <w:b/>
        </w:rPr>
      </w:pPr>
      <w:bookmarkStart w:id="12" w:name="_Toc406072107"/>
      <w:r>
        <w:rPr>
          <w:rFonts w:ascii="Arial" w:hAnsi="Arial"/>
          <w:b/>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Default="00E366B6" w:rsidP="002F249A">
      <w:pPr>
        <w:pStyle w:val="Textbody"/>
        <w:ind w:firstLine="1418"/>
        <w:jc w:val="both"/>
        <w:outlineLvl w:val="2"/>
        <w:rPr>
          <w:rFonts w:ascii="Arial" w:hAnsi="Arial"/>
        </w:rPr>
      </w:pPr>
      <w:bookmarkStart w:id="13" w:name="_Toc406072108"/>
      <w:r>
        <w:rPr>
          <w:rFonts w:ascii="Arial" w:hAnsi="Arial"/>
          <w:b/>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4" w:name="_Toc406072109"/>
      <w:r>
        <w:rPr>
          <w:rFonts w:ascii="Arial" w:hAnsi="Arial"/>
          <w:b/>
        </w:rPr>
        <w:t>1.2 Planteamiento del problema</w:t>
      </w:r>
      <w:bookmarkEnd w:id="14"/>
    </w:p>
    <w:p w:rsidR="00C473C6" w:rsidRDefault="00C473C6" w:rsidP="002F249A">
      <w:pPr>
        <w:pStyle w:val="Textbody"/>
        <w:ind w:firstLine="1418"/>
        <w:jc w:val="both"/>
        <w:outlineLvl w:val="2"/>
        <w:rPr>
          <w:rFonts w:ascii="Arial" w:hAnsi="Arial"/>
          <w:b/>
        </w:rPr>
      </w:pPr>
      <w:r>
        <w:rPr>
          <w:rFonts w:ascii="Arial" w:hAnsi="Arial"/>
          <w:b/>
        </w:rPr>
        <w:tab/>
      </w:r>
      <w:bookmarkStart w:id="15" w:name="_Toc406072110"/>
      <w:r>
        <w:rPr>
          <w:rFonts w:ascii="Arial" w:hAnsi="Arial"/>
          <w:b/>
        </w:rPr>
        <w:t>1.2.1 Propuesta de investigación</w:t>
      </w:r>
      <w:bookmarkEnd w:id="15"/>
    </w:p>
    <w:p w:rsidR="00C473C6" w:rsidRDefault="00C473C6" w:rsidP="002F249A">
      <w:pPr>
        <w:pStyle w:val="Textbody"/>
        <w:ind w:firstLine="1418"/>
        <w:jc w:val="both"/>
        <w:outlineLvl w:val="2"/>
        <w:rPr>
          <w:rFonts w:ascii="Arial" w:hAnsi="Arial"/>
          <w:b/>
        </w:rPr>
      </w:pPr>
      <w:r>
        <w:rPr>
          <w:rFonts w:ascii="Arial" w:hAnsi="Arial"/>
          <w:b/>
        </w:rPr>
        <w:tab/>
      </w:r>
      <w:bookmarkStart w:id="16" w:name="_Toc406072111"/>
      <w:r>
        <w:rPr>
          <w:rFonts w:ascii="Arial" w:hAnsi="Arial"/>
          <w:b/>
        </w:rPr>
        <w:t>1.2.2</w:t>
      </w:r>
      <w:r w:rsidR="001C4F81">
        <w:rPr>
          <w:rFonts w:ascii="Arial" w:hAnsi="Arial"/>
          <w:b/>
        </w:rPr>
        <w:t>.1</w:t>
      </w:r>
      <w:r>
        <w:rPr>
          <w:rFonts w:ascii="Arial" w:hAnsi="Arial"/>
          <w:b/>
        </w:rPr>
        <w:t xml:space="preserve"> Objetivos</w:t>
      </w:r>
      <w:r w:rsidR="006519A2">
        <w:rPr>
          <w:rFonts w:ascii="Arial" w:hAnsi="Arial"/>
          <w:b/>
        </w:rPr>
        <w:t xml:space="preserve"> </w:t>
      </w:r>
      <w:r>
        <w:rPr>
          <w:rFonts w:ascii="Arial" w:hAnsi="Arial"/>
          <w:b/>
        </w:rPr>
        <w:t>Generales</w:t>
      </w:r>
      <w:bookmarkEnd w:id="16"/>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Default="006519A2" w:rsidP="0060333D">
      <w:pPr>
        <w:pStyle w:val="Textbody"/>
        <w:ind w:firstLine="1418"/>
        <w:jc w:val="both"/>
        <w:outlineLvl w:val="2"/>
        <w:rPr>
          <w:rFonts w:ascii="Arial" w:hAnsi="Arial"/>
          <w:b/>
        </w:rPr>
      </w:pPr>
      <w:r>
        <w:rPr>
          <w:rFonts w:ascii="Arial" w:hAnsi="Arial"/>
          <w:b/>
        </w:rPr>
        <w:tab/>
      </w:r>
      <w:r w:rsidR="001C4F81">
        <w:rPr>
          <w:rFonts w:ascii="Arial" w:hAnsi="Arial"/>
          <w:b/>
        </w:rPr>
        <w:t xml:space="preserve">1.2.2.2 Objetivos </w:t>
      </w:r>
      <w:r w:rsidR="00831457">
        <w:rPr>
          <w:rFonts w:ascii="Arial" w:hAnsi="Arial"/>
          <w:b/>
        </w:rPr>
        <w:t>Específicos</w:t>
      </w:r>
      <w:r>
        <w:rPr>
          <w:rFonts w:ascii="Arial" w:hAnsi="Arial"/>
          <w:b/>
        </w:rPr>
        <w:tab/>
      </w:r>
    </w:p>
    <w:p w:rsidR="0060333D" w:rsidRDefault="00831457" w:rsidP="0060333D">
      <w:pPr>
        <w:pStyle w:val="Textbody"/>
        <w:ind w:firstLine="1418"/>
        <w:jc w:val="both"/>
        <w:outlineLvl w:val="2"/>
        <w:rPr>
          <w:rFonts w:ascii="Arial" w:hAnsi="Arial"/>
        </w:rPr>
      </w:pPr>
      <w:r>
        <w:rPr>
          <w:rFonts w:ascii="Arial" w:hAnsi="Arial"/>
        </w:rPr>
        <w:t>Crear procesos</w:t>
      </w:r>
      <w:r w:rsidR="00BF7924">
        <w:rPr>
          <w:rFonts w:ascii="Arial" w:hAnsi="Arial"/>
        </w:rPr>
        <w:t xml:space="preserve"> que se encuentren entre lazados, ejecutándose de manera paralela con otros procesos. También siendo dependientes de otros para tener la información en un servidor el cual tiene como finalidad respaldar la información y duplicarla en otros servidores para respaldo, realizar pruebas u obtener informes</w:t>
      </w:r>
      <w:r w:rsidR="009E2E3A">
        <w:rPr>
          <w:rFonts w:ascii="Arial" w:hAnsi="Arial"/>
        </w:rPr>
        <w:t>.</w:t>
      </w:r>
      <w:bookmarkStart w:id="17" w:name="_GoBack"/>
      <w:bookmarkEnd w:id="17"/>
    </w:p>
    <w:p w:rsidR="009E2E3A" w:rsidRPr="00831457" w:rsidRDefault="009E2E3A" w:rsidP="0060333D">
      <w:pPr>
        <w:pStyle w:val="Textbody"/>
        <w:ind w:firstLine="1418"/>
        <w:jc w:val="both"/>
        <w:outlineLvl w:val="2"/>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8" w:name="_Toc406072112"/>
      <w:r>
        <w:rPr>
          <w:rFonts w:ascii="Arial" w:hAnsi="Arial"/>
          <w:b/>
        </w:rPr>
        <w:t>1.2.3 Preguntas de investigación</w:t>
      </w:r>
      <w:bookmarkEnd w:id="18"/>
    </w:p>
    <w:p w:rsidR="007076CC" w:rsidRDefault="007076CC" w:rsidP="002F249A">
      <w:pPr>
        <w:pStyle w:val="Textbody"/>
        <w:ind w:firstLine="1418"/>
        <w:jc w:val="both"/>
        <w:rPr>
          <w:rFonts w:ascii="Arial" w:hAnsi="Arial"/>
        </w:rPr>
      </w:pPr>
      <w:r>
        <w:rPr>
          <w:rFonts w:ascii="Arial" w:hAnsi="Arial"/>
        </w:rPr>
        <w:t>¿Qué es un Data Warehouse?</w:t>
      </w:r>
    </w:p>
    <w:p w:rsidR="00215D51" w:rsidRDefault="00215D51" w:rsidP="002F249A">
      <w:pPr>
        <w:pStyle w:val="Textbody"/>
        <w:ind w:firstLine="1418"/>
        <w:jc w:val="both"/>
        <w:rPr>
          <w:rFonts w:ascii="Arial" w:hAnsi="Arial"/>
        </w:rPr>
      </w:pPr>
      <w:r>
        <w:rPr>
          <w:rFonts w:ascii="Arial" w:hAnsi="Arial"/>
        </w:rPr>
        <w:t>¿Qué es Teradata?</w:t>
      </w:r>
    </w:p>
    <w:p w:rsidR="007076CC" w:rsidRDefault="007076CC" w:rsidP="002F249A">
      <w:pPr>
        <w:pStyle w:val="Textbody"/>
        <w:ind w:firstLine="1418"/>
        <w:jc w:val="both"/>
        <w:rPr>
          <w:rFonts w:ascii="Arial" w:hAnsi="Arial"/>
        </w:rPr>
      </w:pPr>
      <w:r>
        <w:rPr>
          <w:rFonts w:ascii="Arial" w:hAnsi="Arial"/>
        </w:rPr>
        <w:t xml:space="preserve">¿Cuál es el uso de Teradata? </w:t>
      </w:r>
    </w:p>
    <w:p w:rsidR="00633028" w:rsidRDefault="000156AE" w:rsidP="002F249A">
      <w:pPr>
        <w:pStyle w:val="Textbody"/>
        <w:ind w:firstLine="1418"/>
        <w:jc w:val="both"/>
        <w:rPr>
          <w:rFonts w:ascii="Arial" w:hAnsi="Arial"/>
        </w:rPr>
      </w:pPr>
      <w:r>
        <w:rPr>
          <w:rFonts w:ascii="Arial" w:hAnsi="Arial"/>
        </w:rPr>
        <w:t>¿Cómo se crean los job’s?</w:t>
      </w:r>
      <w:r w:rsidR="00633028">
        <w:rPr>
          <w:rFonts w:ascii="Arial" w:hAnsi="Arial"/>
        </w:rPr>
        <w:t xml:space="preserve"> </w:t>
      </w:r>
    </w:p>
    <w:p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ejecutan  los job’s?</w:t>
      </w:r>
    </w:p>
    <w:p w:rsidR="007076CC" w:rsidRDefault="007076CC" w:rsidP="002F249A">
      <w:pPr>
        <w:pStyle w:val="Textbody"/>
        <w:ind w:firstLine="1418"/>
        <w:jc w:val="both"/>
        <w:rPr>
          <w:rFonts w:ascii="Arial" w:hAnsi="Arial"/>
        </w:rPr>
      </w:pPr>
      <w:r>
        <w:rPr>
          <w:rFonts w:ascii="Arial" w:hAnsi="Arial"/>
        </w:rPr>
        <w:t xml:space="preserve">¿En </w:t>
      </w:r>
      <w:r w:rsidR="001B268A">
        <w:rPr>
          <w:rFonts w:ascii="Arial" w:hAnsi="Arial"/>
        </w:rPr>
        <w:t>dónde</w:t>
      </w:r>
      <w:r>
        <w:rPr>
          <w:rFonts w:ascii="Arial" w:hAnsi="Arial"/>
        </w:rPr>
        <w:t xml:space="preserve"> se ejecutan</w:t>
      </w:r>
      <w:r w:rsidR="00CC0B36">
        <w:rPr>
          <w:rFonts w:ascii="Arial" w:hAnsi="Arial"/>
        </w:rPr>
        <w:t xml:space="preserve"> los job’s</w:t>
      </w:r>
      <w:r>
        <w:rPr>
          <w:rFonts w:ascii="Arial" w:hAnsi="Arial"/>
        </w:rPr>
        <w:t>?</w:t>
      </w:r>
    </w:p>
    <w:p w:rsidR="0060333D" w:rsidRPr="00633028" w:rsidRDefault="0060333D"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9" w:name="_Toc406072113"/>
      <w:r>
        <w:rPr>
          <w:rFonts w:ascii="Arial" w:hAnsi="Arial"/>
          <w:b/>
        </w:rPr>
        <w:t>1.2.4 Hipótesis</w:t>
      </w:r>
      <w:bookmarkEnd w:id="19"/>
    </w:p>
    <w:p w:rsidR="0060333D" w:rsidRDefault="0060333D" w:rsidP="0060333D">
      <w:pPr>
        <w:pStyle w:val="Textbody"/>
        <w:ind w:firstLine="1418"/>
        <w:jc w:val="both"/>
        <w:rPr>
          <w:rFonts w:ascii="Arial" w:hAnsi="Arial"/>
        </w:rPr>
      </w:pPr>
      <w:r>
        <w:rPr>
          <w:rFonts w:ascii="Arial" w:hAnsi="Arial"/>
        </w:rPr>
        <w:t>En la empresa Copa Airlines podrán realizar consultas de datos de manera más eficaz, además de automatizar los procesos de inserción, consulta, actualización y eliminación de datos. Lo cual permitirá un mayor ahorro en tiempo en el procesamiento de datos, en lo cual contribuirá en la mejora del sistema de administración.</w:t>
      </w:r>
    </w:p>
    <w:p w:rsidR="007076CC" w:rsidRPr="00CC0B36" w:rsidRDefault="001B268A" w:rsidP="0060333D">
      <w:pPr>
        <w:pStyle w:val="Textbody"/>
        <w:ind w:firstLine="1418"/>
        <w:jc w:val="both"/>
        <w:rPr>
          <w:rFonts w:ascii="Arial" w:hAnsi="Arial"/>
        </w:rPr>
      </w:pPr>
      <w:r>
        <w:rPr>
          <w:rFonts w:ascii="Arial" w:hAnsi="Arial"/>
        </w:rPr>
        <w:t xml:space="preserve"> </w:t>
      </w:r>
    </w:p>
    <w:p w:rsidR="00C473C6" w:rsidRDefault="00C473C6" w:rsidP="002F249A">
      <w:pPr>
        <w:pStyle w:val="Textbody"/>
        <w:ind w:firstLine="1418"/>
        <w:jc w:val="both"/>
        <w:outlineLvl w:val="2"/>
        <w:rPr>
          <w:rFonts w:ascii="Arial" w:hAnsi="Arial"/>
          <w:b/>
        </w:rPr>
      </w:pPr>
      <w:r>
        <w:rPr>
          <w:rFonts w:ascii="Arial" w:hAnsi="Arial"/>
          <w:b/>
        </w:rPr>
        <w:tab/>
      </w:r>
      <w:bookmarkStart w:id="20" w:name="_Toc406072114"/>
      <w:r>
        <w:rPr>
          <w:rFonts w:ascii="Arial" w:hAnsi="Arial"/>
          <w:b/>
        </w:rPr>
        <w:t>1.2.5 Limitaciones y supuestos</w:t>
      </w:r>
      <w:bookmarkEnd w:id="20"/>
    </w:p>
    <w:p w:rsidR="00633028" w:rsidRPr="00633028" w:rsidRDefault="00633028" w:rsidP="002F249A">
      <w:pPr>
        <w:pStyle w:val="Textbody"/>
        <w:ind w:firstLine="1418"/>
        <w:jc w:val="both"/>
        <w:rPr>
          <w:rFonts w:ascii="Arial" w:hAnsi="Arial"/>
        </w:rPr>
      </w:pPr>
      <w:r>
        <w:rPr>
          <w:rFonts w:ascii="Arial" w:hAnsi="Arial"/>
        </w:rPr>
        <w:t>Al tener la conexión al data ware house se trabaja dentro de un stating de</w:t>
      </w:r>
    </w:p>
    <w:p w:rsidR="00C473C6" w:rsidRPr="00E366B6" w:rsidRDefault="00C473C6" w:rsidP="002F249A">
      <w:pPr>
        <w:pStyle w:val="Textbody"/>
        <w:ind w:firstLine="1418"/>
        <w:jc w:val="both"/>
        <w:outlineLvl w:val="2"/>
        <w:rPr>
          <w:rFonts w:ascii="Arial" w:hAnsi="Arial"/>
          <w:b/>
        </w:rPr>
      </w:pPr>
      <w:r>
        <w:rPr>
          <w:rFonts w:ascii="Arial" w:hAnsi="Arial"/>
          <w:b/>
        </w:rPr>
        <w:tab/>
      </w:r>
      <w:bookmarkStart w:id="21" w:name="_Toc406072115"/>
      <w:r>
        <w:rPr>
          <w:rFonts w:ascii="Arial" w:hAnsi="Arial"/>
          <w:b/>
        </w:rPr>
        <w:t>1.2.6 Relevancia</w:t>
      </w:r>
      <w:bookmarkEnd w:id="21"/>
    </w:p>
    <w:p w:rsidR="00E366B6" w:rsidRDefault="00E366B6" w:rsidP="002F249A">
      <w:pPr>
        <w:spacing w:line="240" w:lineRule="auto"/>
        <w:jc w:val="both"/>
        <w:rPr>
          <w:rFonts w:ascii="Arial" w:hAnsi="Arial" w:cs="Arial"/>
          <w:sz w:val="24"/>
          <w:szCs w:val="24"/>
        </w:rPr>
      </w:pPr>
      <w:r>
        <w:rPr>
          <w:rFonts w:ascii="Arial" w:hAnsi="Arial" w:cs="Arial"/>
          <w:sz w:val="24"/>
          <w:szCs w:val="24"/>
        </w:rPr>
        <w:lastRenderedPageBreak/>
        <w:br w:type="page"/>
      </w:r>
    </w:p>
    <w:p w:rsidR="00FA6469" w:rsidRPr="006519A2" w:rsidRDefault="00FA6469" w:rsidP="002F249A">
      <w:pPr>
        <w:pStyle w:val="Ttulo1"/>
        <w:jc w:val="both"/>
        <w:rPr>
          <w:rFonts w:ascii="Arial" w:hAnsi="Arial"/>
          <w:sz w:val="24"/>
          <w:szCs w:val="28"/>
        </w:rPr>
      </w:pPr>
      <w:bookmarkStart w:id="22" w:name="_Toc406072116"/>
      <w:r w:rsidRPr="006519A2">
        <w:rPr>
          <w:rFonts w:ascii="Arial" w:hAnsi="Arial"/>
          <w:szCs w:val="28"/>
        </w:rPr>
        <w:lastRenderedPageBreak/>
        <w:t>Capitulo II</w:t>
      </w:r>
      <w:bookmarkEnd w:id="22"/>
    </w:p>
    <w:p w:rsidR="00C31B57" w:rsidRPr="006519A2" w:rsidRDefault="00B3183D" w:rsidP="002F249A">
      <w:pPr>
        <w:pStyle w:val="Ttulo2"/>
        <w:jc w:val="both"/>
        <w:rPr>
          <w:rFonts w:ascii="Arial" w:hAnsi="Arial" w:cs="Arial"/>
          <w:sz w:val="24"/>
        </w:rPr>
      </w:pPr>
      <w:bookmarkStart w:id="23" w:name="_Toc406072117"/>
      <w:r w:rsidRPr="006519A2">
        <w:rPr>
          <w:rFonts w:ascii="Arial" w:hAnsi="Arial" w:cs="Arial"/>
          <w:sz w:val="24"/>
        </w:rPr>
        <w:t>2.1 Estado del arte</w:t>
      </w:r>
      <w:bookmarkEnd w:id="23"/>
    </w:p>
    <w:p w:rsidR="00FA6469" w:rsidRDefault="00FA6469"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Cs w:val="24"/>
        </w:rPr>
      </w:pPr>
      <w:bookmarkStart w:id="24" w:name="_Toc406072118"/>
      <w:r w:rsidRPr="006519A2">
        <w:rPr>
          <w:rFonts w:ascii="Arial" w:hAnsi="Arial"/>
          <w:szCs w:val="24"/>
        </w:rPr>
        <w:lastRenderedPageBreak/>
        <w:t>Capitulo III</w:t>
      </w:r>
      <w:bookmarkEnd w:id="24"/>
    </w:p>
    <w:p w:rsidR="00B3183D" w:rsidRPr="006519A2" w:rsidRDefault="00B3183D" w:rsidP="002F249A">
      <w:pPr>
        <w:pStyle w:val="Ttulo2"/>
        <w:jc w:val="both"/>
        <w:rPr>
          <w:rFonts w:ascii="Arial" w:hAnsi="Arial" w:cs="Arial"/>
          <w:sz w:val="24"/>
          <w:szCs w:val="24"/>
        </w:rPr>
      </w:pPr>
      <w:bookmarkStart w:id="25" w:name="_Toc406072119"/>
      <w:r w:rsidRPr="006519A2">
        <w:rPr>
          <w:rFonts w:ascii="Arial" w:hAnsi="Arial" w:cs="Arial"/>
          <w:sz w:val="24"/>
          <w:szCs w:val="24"/>
        </w:rPr>
        <w:t>3.1 Diseño</w:t>
      </w:r>
      <w:bookmarkEnd w:id="25"/>
    </w:p>
    <w:p w:rsidR="00584E84" w:rsidRDefault="00B3183D" w:rsidP="002F249A">
      <w:pPr>
        <w:pStyle w:val="Ttulo2"/>
        <w:jc w:val="both"/>
        <w:rPr>
          <w:rFonts w:eastAsia="Times New Roman"/>
          <w:b w:val="0"/>
          <w:bCs w:val="0"/>
          <w:color w:val="365F91"/>
          <w:sz w:val="28"/>
        </w:rPr>
      </w:pPr>
      <w:bookmarkStart w:id="26" w:name="_Toc406072120"/>
      <w:r w:rsidRPr="006519A2">
        <w:rPr>
          <w:rFonts w:ascii="Arial" w:hAnsi="Arial" w:cs="Arial"/>
          <w:sz w:val="24"/>
          <w:szCs w:val="24"/>
        </w:rPr>
        <w:t>3.2 Desarrollo</w:t>
      </w:r>
      <w:bookmarkStart w:id="27" w:name="_Toc345950869"/>
      <w:bookmarkEnd w:id="26"/>
    </w:p>
    <w:bookmarkEnd w:id="27"/>
    <w:p w:rsidR="00584E84" w:rsidRDefault="00584E84" w:rsidP="002F249A">
      <w:pPr>
        <w:spacing w:line="240" w:lineRule="auto"/>
        <w:jc w:val="both"/>
        <w:rPr>
          <w:rStyle w:val="hps"/>
        </w:rPr>
      </w:pPr>
    </w:p>
    <w:p w:rsidR="00584E84" w:rsidRPr="00472F2C" w:rsidRDefault="00584E84" w:rsidP="002F249A">
      <w:pPr>
        <w:pStyle w:val="Ttulo1"/>
        <w:numPr>
          <w:ilvl w:val="0"/>
          <w:numId w:val="2"/>
        </w:numPr>
        <w:jc w:val="both"/>
        <w:sectPr w:rsidR="00584E84" w:rsidRPr="00472F2C" w:rsidSect="00DD6609">
          <w:headerReference w:type="default" r:id="rId14"/>
          <w:footerReference w:type="default" r:id="rId15"/>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jc w:val="both"/>
        <w:rPr>
          <w:rFonts w:ascii="Arial" w:hAnsi="Arial"/>
        </w:rPr>
      </w:pPr>
      <w:bookmarkStart w:id="28" w:name="_Toc356561621"/>
      <w:bookmarkStart w:id="29" w:name="_Toc406072121"/>
      <w:r w:rsidRPr="00DD6609">
        <w:rPr>
          <w:rFonts w:ascii="Arial" w:hAnsi="Arial"/>
        </w:rPr>
        <w:lastRenderedPageBreak/>
        <w:t xml:space="preserve">Componentes que integran la solución </w:t>
      </w:r>
      <w:bookmarkEnd w:id="28"/>
      <w:r w:rsidR="0098606D">
        <w:rPr>
          <w:rFonts w:ascii="Arial" w:hAnsi="Arial"/>
        </w:rPr>
        <w:t>a implementar</w:t>
      </w:r>
      <w:bookmarkEnd w:id="29"/>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 xml:space="preserve">Los flujos de trabajo implementados en Copa utilizan DataStage para la organización de los procesos bajo una estructura estándar y Control-M para calendarizar su ejecución. Dicha estructura se compondrá de diferentes fases que permiten que los datos lleguen de la fuente hacia el modelo de datos definido en el Data Warehouse (DWH) a través de la ejecución de diferentes acciones en el sistema operativo o dentro de la base de datos. </w:t>
      </w:r>
    </w:p>
    <w:p w:rsidR="00584E84" w:rsidRDefault="00584E84" w:rsidP="002F249A">
      <w:pPr>
        <w:spacing w:line="240" w:lineRule="auto"/>
        <w:ind w:firstLine="1418"/>
        <w:jc w:val="both"/>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realizar su movimiento a través de las diferentes fases. Dicho lo anterior, los componentes básicos de un flujo son los Jobs (shells), bteqs, tpt, y los archivos de configuración o archivos de parámetros. </w:t>
      </w:r>
    </w:p>
    <w:p w:rsidR="00584E84" w:rsidRDefault="00584E84" w:rsidP="002F249A">
      <w:pPr>
        <w:pStyle w:val="Ttulo2"/>
        <w:numPr>
          <w:ilvl w:val="1"/>
          <w:numId w:val="2"/>
        </w:numPr>
        <w:ind w:left="851"/>
        <w:jc w:val="both"/>
      </w:pPr>
      <w:bookmarkStart w:id="30" w:name="_Toc356561622"/>
      <w:bookmarkStart w:id="31" w:name="_Toc406072122"/>
      <w:r>
        <w:t>Jobs (shells)</w:t>
      </w:r>
      <w:bookmarkEnd w:id="30"/>
      <w:bookmarkEnd w:id="31"/>
    </w:p>
    <w:p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2" w:name="_Toc356561623"/>
      <w:bookmarkStart w:id="33" w:name="_Toc406072123"/>
      <w:r w:rsidRPr="00DD6609">
        <w:rPr>
          <w:rFonts w:ascii="Arial" w:hAnsi="Arial" w:cs="Arial"/>
          <w:sz w:val="24"/>
          <w:szCs w:val="24"/>
        </w:rPr>
        <w:t>Utilerías Teradata (bteq, tpt)</w:t>
      </w:r>
      <w:bookmarkEnd w:id="32"/>
      <w:bookmarkEnd w:id="3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movimiento de datos hacia y en el Data Warehouse se utilizan dos utilerías de Teradata: tpt y bteq.</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Teradata Query) es una herramienta de la BD Teradata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lastRenderedPageBreak/>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los BTEQ se utilizan para realizar la carga de datos a las tablas históricas de Staging y para ejecutar el movimiento de datos entre las diferentes fases requeridas para la carga en el modelo de datos del Data Warehouse.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Teradata Parallel Transporter (</w:t>
      </w:r>
      <w:r w:rsidRPr="00DD6609">
        <w:rPr>
          <w:rFonts w:ascii="Arial" w:hAnsi="Arial" w:cs="Arial"/>
          <w:b/>
          <w:sz w:val="24"/>
          <w:szCs w:val="24"/>
        </w:rPr>
        <w:t>tpt</w:t>
      </w:r>
      <w:r w:rsidRPr="00DD6609">
        <w:rPr>
          <w:rFonts w:ascii="Arial" w:hAnsi="Arial" w:cs="Arial"/>
          <w:sz w:val="24"/>
          <w:szCs w:val="24"/>
        </w:rPr>
        <w:t>) es una utilería que permite cargar datos hacia y exportar datos de una base de datos Teradata. El tpt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Obtener datos de la base de datos Teradata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Cargar datos a una base de datos Teradata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el tpt se utiliza para cargar las interfaces de datos fuente a Staging de Teradata.</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4" w:name="_Toc356561624"/>
      <w:bookmarkStart w:id="35" w:name="_Toc406072124"/>
      <w:r w:rsidRPr="00DD6609">
        <w:rPr>
          <w:rFonts w:ascii="Arial" w:hAnsi="Arial" w:cs="Arial"/>
          <w:sz w:val="24"/>
          <w:szCs w:val="24"/>
        </w:rPr>
        <w:t>Archivos de configuración</w:t>
      </w:r>
      <w:bookmarkEnd w:id="34"/>
      <w:bookmarkEnd w:id="3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0F4F495" wp14:editId="2057BF50">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6"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ejecución corresponden a templates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1"/>
        <w:numPr>
          <w:ilvl w:val="0"/>
          <w:numId w:val="2"/>
        </w:numPr>
        <w:spacing w:before="0" w:after="120"/>
        <w:ind w:firstLine="1418"/>
        <w:jc w:val="both"/>
        <w:rPr>
          <w:rFonts w:ascii="Arial" w:hAnsi="Arial"/>
          <w:sz w:val="24"/>
          <w:szCs w:val="24"/>
        </w:rPr>
        <w:sectPr w:rsidR="00584E84" w:rsidRPr="00DD6609" w:rsidSect="00584E84">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7" w:name="_Toc356561625"/>
      <w:bookmarkStart w:id="38" w:name="_Toc406072125"/>
      <w:r w:rsidRPr="00DD6609">
        <w:rPr>
          <w:rFonts w:ascii="Arial" w:hAnsi="Arial"/>
          <w:sz w:val="24"/>
          <w:szCs w:val="24"/>
        </w:rPr>
        <w:lastRenderedPageBreak/>
        <w:t>Flujos ETL_PROD</w:t>
      </w:r>
      <w:bookmarkEnd w:id="37"/>
      <w:bookmarkEnd w:id="3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9" w:name="_Toc341723567"/>
      <w:bookmarkStart w:id="40" w:name="_Toc356561626"/>
      <w:bookmarkStart w:id="41" w:name="_Toc406072126"/>
      <w:r w:rsidRPr="00DD6609">
        <w:rPr>
          <w:rFonts w:ascii="Arial" w:hAnsi="Arial" w:cs="Arial"/>
          <w:sz w:val="24"/>
          <w:szCs w:val="24"/>
        </w:rPr>
        <w:t>Estructura general de un flujo ETL_PROD</w:t>
      </w:r>
      <w:bookmarkEnd w:id="39"/>
      <w:bookmarkEnd w:id="40"/>
      <w:bookmarkEnd w:id="4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2"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 Teradata)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3" w:name="_Toc341723568"/>
      <w:bookmarkStart w:id="44" w:name="_Toc356561627"/>
      <w:bookmarkStart w:id="45" w:name="_Toc406072127"/>
      <w:r w:rsidRPr="00DD6609">
        <w:rPr>
          <w:rFonts w:ascii="Arial" w:hAnsi="Arial" w:cs="Arial"/>
          <w:sz w:val="24"/>
          <w:szCs w:val="24"/>
        </w:rPr>
        <w:t>Flujos de extracción</w:t>
      </w:r>
      <w:bookmarkEnd w:id="43"/>
      <w:r w:rsidRPr="00DD6609">
        <w:rPr>
          <w:rFonts w:ascii="Arial" w:hAnsi="Arial" w:cs="Arial"/>
          <w:sz w:val="24"/>
          <w:szCs w:val="24"/>
        </w:rPr>
        <w:t xml:space="preserve"> desde fuente de datos</w:t>
      </w:r>
      <w:bookmarkEnd w:id="44"/>
      <w:bookmarkEnd w:id="4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tiene un proceso asociado en Data 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6" w:name="_Toc341722902"/>
      <w:bookmarkStart w:id="47"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6"/>
      <w:r w:rsidRPr="00DD6609">
        <w:rPr>
          <w:rFonts w:ascii="Arial" w:hAnsi="Arial" w:cs="Arial"/>
          <w:sz w:val="24"/>
          <w:szCs w:val="24"/>
          <w:lang w:val="es-MX"/>
        </w:rPr>
        <w:t>extracción</w:t>
      </w:r>
      <w:bookmarkEnd w:id="4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8" w:name="_Toc341723571"/>
      <w:bookmarkStart w:id="49" w:name="_Toc356561628"/>
      <w:bookmarkStart w:id="50" w:name="_Toc406072128"/>
      <w:r w:rsidRPr="00DD6609">
        <w:rPr>
          <w:rFonts w:ascii="Arial" w:hAnsi="Arial" w:cs="Arial"/>
          <w:sz w:val="24"/>
          <w:szCs w:val="24"/>
        </w:rPr>
        <w:t>Flujos de transformación y carga</w:t>
      </w:r>
      <w:bookmarkEnd w:id="48"/>
      <w:bookmarkEnd w:id="49"/>
      <w:bookmarkEnd w:id="5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1" w:name="_Toc341722905"/>
      <w:bookmarkStart w:id="52"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1"/>
      <w:bookmarkEnd w:id="52"/>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3" w:name="_Toc356561629"/>
      <w:bookmarkStart w:id="54" w:name="_Toc406072129"/>
      <w:r w:rsidRPr="00DD6609">
        <w:rPr>
          <w:rFonts w:ascii="Arial" w:hAnsi="Arial" w:cs="Arial"/>
          <w:sz w:val="24"/>
          <w:szCs w:val="24"/>
        </w:rPr>
        <w:t>Secuencia de carga</w:t>
      </w:r>
      <w:bookmarkEnd w:id="53"/>
      <w:bookmarkEnd w:id="5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5"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5"/>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 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 Teradata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t>ETL_DP_CTL</w:t>
      </w:r>
      <w:r w:rsidRPr="00DD6609">
        <w:rPr>
          <w:rFonts w:ascii="Arial" w:hAnsi="Arial" w:cs="Arial"/>
          <w:sz w:val="24"/>
          <w:lang w:eastAsia="es-ES"/>
        </w:rPr>
        <w:t>) utilizando la utilería tpt.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6" w:name="_Toc341723572"/>
      <w:bookmarkStart w:id="57" w:name="_Toc356561630"/>
      <w:bookmarkStart w:id="58" w:name="_Toc406072130"/>
      <w:r w:rsidRPr="00DD6609">
        <w:rPr>
          <w:rFonts w:ascii="Arial" w:hAnsi="Arial" w:cs="Arial"/>
          <w:sz w:val="24"/>
          <w:szCs w:val="24"/>
        </w:rPr>
        <w:t>Descripción de flujos implementados</w:t>
      </w:r>
      <w:bookmarkEnd w:id="56"/>
      <w:bookmarkEnd w:id="57"/>
      <w:bookmarkEnd w:id="5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9"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60" w:name="_Toc356561631"/>
      <w:bookmarkStart w:id="61" w:name="_Toc406072131"/>
      <w:r w:rsidRPr="00DD6609">
        <w:rPr>
          <w:rFonts w:ascii="Arial" w:hAnsi="Arial" w:cs="Arial"/>
          <w:sz w:val="24"/>
          <w:szCs w:val="24"/>
        </w:rPr>
        <w:t>Detalle interno de jobs</w:t>
      </w:r>
      <w:bookmarkEnd w:id="60"/>
      <w:bookmarkEnd w:id="61"/>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2"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2"/>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4"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4"/>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5" w:name="_Toc356561632"/>
      <w:r w:rsidRPr="00DD6609">
        <w:rPr>
          <w:rFonts w:ascii="Arial" w:hAnsi="Arial" w:cs="Arial"/>
          <w:szCs w:val="24"/>
        </w:rPr>
        <w:t>Job10004</w:t>
      </w:r>
      <w:bookmarkEnd w:id="6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7"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7"/>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8"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9"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0"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7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2"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2"/>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3"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3"/>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4"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5"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5"/>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7"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9"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 que ejecuta Datastage</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80"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8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1"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1"/>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6"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7"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7"/>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8"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426"/>
        <w:gridCol w:w="1966"/>
        <w:gridCol w:w="6104"/>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108"/>
          <w:tblHeader/>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0"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2"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3"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3"/>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paralelo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4"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5"/>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6"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7"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7"/>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8"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8"/>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9" w:name="_Toc356561633"/>
      <w:bookmarkStart w:id="100" w:name="_Toc406072132"/>
      <w:r w:rsidRPr="00DD6609">
        <w:rPr>
          <w:rFonts w:ascii="Arial" w:hAnsi="Arial"/>
          <w:sz w:val="24"/>
          <w:szCs w:val="24"/>
        </w:rPr>
        <w:t>Seguimiento a la ejecución de procesos</w:t>
      </w:r>
      <w:bookmarkEnd w:id="99"/>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1" w:name="_Toc406072133"/>
      <w:r w:rsidRPr="00DD6609">
        <w:rPr>
          <w:rFonts w:ascii="Arial" w:hAnsi="Arial" w:cs="Arial"/>
          <w:sz w:val="24"/>
          <w:szCs w:val="24"/>
        </w:rPr>
        <w:t>Mecanismos para monitoreo de ejecución de procesos</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072134"/>
      <w:r w:rsidRPr="00DD6609">
        <w:rPr>
          <w:rFonts w:ascii="Arial" w:hAnsi="Arial" w:cs="Arial"/>
          <w:sz w:val="24"/>
          <w:szCs w:val="24"/>
        </w:rPr>
        <w:t>Logs de sistema operativo</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xml:space="preserve">. Para poder identificar los logs que corresponden a cada ejecución es necesario conocer el nombre del job del cual se requiere información y la fecha de ejecución. Típicamente </w:t>
      </w:r>
      <w:r w:rsidRPr="00DD6609">
        <w:rPr>
          <w:rFonts w:ascii="Arial" w:hAnsi="Arial" w:cs="Arial"/>
          <w:sz w:val="24"/>
          <w:szCs w:val="24"/>
        </w:rPr>
        <w:lastRenderedPageBreak/>
        <w:t>el nombre del log del proceso padre (que hará las ejecuciones del resto de los shells que están incluidos en su bloque y almacenará el resultado de su ejecución individual) es como sigue: job1&lt;XXXXX&gt; + .&lt;fecha&gt;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3" w:name="_Toc406072135"/>
      <w:r w:rsidRPr="00DD6609">
        <w:rPr>
          <w:rFonts w:ascii="Arial" w:hAnsi="Arial" w:cs="Arial"/>
          <w:sz w:val="24"/>
          <w:szCs w:val="24"/>
        </w:rPr>
        <w:t>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4"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 existen 3 secuencias.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Stored Procedure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5" w:name="_Toc406072136"/>
      <w:r w:rsidRPr="00DD6609">
        <w:rPr>
          <w:rFonts w:ascii="Arial" w:hAnsi="Arial" w:cs="Arial"/>
          <w:sz w:val="24"/>
          <w:szCs w:val="24"/>
        </w:rPr>
        <w:t>Viewpoint</w:t>
      </w:r>
      <w:bookmarkEnd w:id="10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6"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Interfaz Viewpoint</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(Explain).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7" w:name="_Toc406072137"/>
      <w:r w:rsidRPr="00DD6609">
        <w:rPr>
          <w:rFonts w:ascii="Arial" w:hAnsi="Arial" w:cs="Arial"/>
          <w:sz w:val="24"/>
          <w:szCs w:val="24"/>
        </w:rPr>
        <w:t>Monitor de procesos</w:t>
      </w:r>
      <w:bookmarkEnd w:id="10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Integración de nuevos jobs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10"/>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1"/>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2"/>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3"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3"/>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4"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4"/>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8"/>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 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9"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20" w:name="_Toc406072138"/>
      <w:r w:rsidRPr="00DD6609">
        <w:rPr>
          <w:rFonts w:ascii="Arial" w:hAnsi="Arial" w:cs="Arial"/>
          <w:sz w:val="24"/>
          <w:szCs w:val="24"/>
        </w:rPr>
        <w:t>Incidencias comunes y resolución</w:t>
      </w:r>
      <w:bookmarkEnd w:id="120"/>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1" w:name="_Toc406072139"/>
      <w:r w:rsidRPr="00DD6609">
        <w:rPr>
          <w:rFonts w:ascii="Arial" w:hAnsi="Arial" w:cs="Arial"/>
          <w:sz w:val="24"/>
          <w:szCs w:val="24"/>
        </w:rPr>
        <w:t>Caso 1: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3"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4" w:name="_Toc406072140"/>
      <w:r w:rsidRPr="00DD6609">
        <w:rPr>
          <w:rFonts w:ascii="Arial" w:hAnsi="Arial" w:cs="Arial"/>
          <w:sz w:val="24"/>
          <w:szCs w:val="24"/>
        </w:rPr>
        <w:t>Caso 2: “Error en la carga”</w:t>
      </w:r>
      <w:bookmarkEnd w:id="12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5"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6"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Carpeta de logs, servidor ETL_PROD</w:t>
      </w:r>
      <w:bookmarkEnd w:id="12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7" w:name="_Toc406072141"/>
      <w:r w:rsidRPr="00DD6609">
        <w:rPr>
          <w:rFonts w:ascii="Arial" w:hAnsi="Arial" w:cs="Arial"/>
          <w:sz w:val="24"/>
          <w:szCs w:val="24"/>
        </w:rPr>
        <w:t>Caso 3: “Error diferencia en archivo cifras”</w:t>
      </w:r>
      <w:bookmarkEnd w:id="12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9"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9"/>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584E84" w:rsidRDefault="00584E84" w:rsidP="002F249A">
      <w:pPr>
        <w:spacing w:line="240" w:lineRule="auto"/>
        <w:ind w:firstLine="1418"/>
        <w:jc w:val="both"/>
        <w:rPr>
          <w:rFonts w:ascii="Arial" w:hAnsi="Arial" w:cs="Arial"/>
          <w:sz w:val="24"/>
          <w:szCs w:val="24"/>
        </w:rPr>
      </w:pPr>
      <w:r>
        <w:rPr>
          <w:rFonts w:ascii="Arial" w:hAnsi="Arial" w:cs="Arial"/>
          <w:sz w:val="24"/>
          <w:szCs w:val="24"/>
        </w:rPr>
        <w:t xml:space="preserve">Al colaborar con esta herramienta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Bibliografía</w:t>
      </w:r>
    </w:p>
    <w:p w:rsidR="00584E84" w:rsidRDefault="00584E84" w:rsidP="002F249A">
      <w:pPr>
        <w:spacing w:line="240" w:lineRule="auto"/>
        <w:jc w:val="both"/>
        <w:rPr>
          <w:rFonts w:ascii="Arial" w:hAnsi="Arial" w:cs="Arial"/>
          <w:sz w:val="24"/>
          <w:szCs w:val="24"/>
        </w:rPr>
      </w:pPr>
      <w:r>
        <w:rPr>
          <w:rFonts w:ascii="Arial" w:hAnsi="Arial" w:cs="Arial"/>
          <w:sz w:val="24"/>
          <w:szCs w:val="24"/>
        </w:rPr>
        <w:t xml:space="preserve">1.- </w:t>
      </w:r>
      <w:hyperlink r:id="rId78" w:history="1">
        <w:r w:rsidRPr="006A2A48">
          <w:rPr>
            <w:rStyle w:val="Hipervnculo"/>
            <w:rFonts w:ascii="Arial" w:hAnsi="Arial" w:cs="Arial"/>
            <w:sz w:val="24"/>
            <w:szCs w:val="24"/>
          </w:rPr>
          <w:t>http://investigacionit.com.ar/compresion-en-teradata/</w:t>
        </w:r>
      </w:hyperlink>
      <w:r>
        <w:rPr>
          <w:rFonts w:ascii="Arial" w:hAnsi="Arial" w:cs="Arial"/>
          <w:sz w:val="24"/>
          <w:szCs w:val="24"/>
        </w:rPr>
        <w:t xml:space="preserve">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Anexos</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FA6469" w:rsidRPr="00EF02E2" w:rsidRDefault="00584E84" w:rsidP="002F249A">
      <w:pPr>
        <w:spacing w:line="240" w:lineRule="auto"/>
        <w:jc w:val="both"/>
        <w:rPr>
          <w:rFonts w:ascii="Arial" w:hAnsi="Arial" w:cs="Arial"/>
          <w:sz w:val="24"/>
          <w:szCs w:val="24"/>
        </w:rPr>
      </w:pPr>
      <w:r w:rsidRPr="00B3183D">
        <w:rPr>
          <w:rFonts w:ascii="Arial" w:hAnsi="Arial" w:cs="Arial"/>
          <w:b/>
          <w:sz w:val="28"/>
          <w:szCs w:val="24"/>
        </w:rPr>
        <w:lastRenderedPageBreak/>
        <w:t>Glosario</w:t>
      </w:r>
    </w:p>
    <w:sectPr w:rsidR="00FA6469" w:rsidRPr="00EF02E2" w:rsidSect="00B65CDF">
      <w:footerReference w:type="default" r:id="rId79"/>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5030" w:rsidRDefault="00815030" w:rsidP="00B65CDF">
      <w:pPr>
        <w:spacing w:after="0" w:line="240" w:lineRule="auto"/>
      </w:pPr>
      <w:r>
        <w:separator/>
      </w:r>
    </w:p>
  </w:endnote>
  <w:endnote w:type="continuationSeparator" w:id="0">
    <w:p w:rsidR="00815030" w:rsidRDefault="00815030"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98116"/>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78" name="Pergamino horizont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9E2E3A" w:rsidRPr="009E2E3A">
                                <w:rPr>
                                  <w:noProof/>
                                  <w:color w:val="808080" w:themeColor="text1" w:themeTint="7F"/>
                                  <w:lang w:val="es-ES"/>
                                </w:rPr>
                                <w:t>13</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78" o:spid="_x0000_s1028"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fnmwIAAD0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L04N+ebAgAAPQUAAA4AAAAAAAAAAAAAAAAALgIAAGRycy9lMm9Eb2Mu&#10;eG1sUEsBAi0AFAAGAAgAAAAhAIy1StDZAAAABAEAAA8AAAAAAAAAAAAAAAAA9QQAAGRycy9kb3du&#10;cmV2LnhtbFBLBQYAAAAABAAEAPMAAAD7BQ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9E2E3A" w:rsidRPr="009E2E3A">
                          <w:rPr>
                            <w:noProof/>
                            <w:color w:val="808080" w:themeColor="text1" w:themeTint="7F"/>
                            <w:lang w:val="es-ES"/>
                          </w:rPr>
                          <w:t>13</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9E2E3A" w:rsidRPr="009E2E3A">
                                <w:rPr>
                                  <w:noProof/>
                                  <w:color w:val="808080" w:themeColor="text1" w:themeTint="7F"/>
                                  <w:lang w:val="es-ES"/>
                                </w:rPr>
                                <w:t>92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pdnAIAAEI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m6P7doo+g4O0Gi4yPDxDq18w6uES59h83xPNMBLvJbhwESWJ&#10;u/V+kaQzMA3Sl5HdZYTIElyTY4vRMF3b4aXYd5rXDZwU+UZLtQLnVty6hjpXD1WNC7iontP4qLiX&#10;4HLts34/fctf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wkHpdnAIAAEIFAAAOAAAAAAAAAAAAAAAAAC4CAABkcnMvZTJvRG9j&#10;LnhtbFBLAQItABQABgAIAAAAIQCMtUrQ2QAAAAQBAAAPAAAAAAAAAAAAAAAAAPYEAABkcnMvZG93&#10;bnJldi54bWxQSwUGAAAAAAQABADzAAAA/AU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9E2E3A" w:rsidRPr="009E2E3A">
                          <w:rPr>
                            <w:noProof/>
                            <w:color w:val="808080" w:themeColor="text1" w:themeTint="7F"/>
                            <w:lang w:val="es-ES"/>
                          </w:rPr>
                          <w:t>92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5030" w:rsidRDefault="00815030" w:rsidP="00B65CDF">
      <w:pPr>
        <w:spacing w:after="0" w:line="240" w:lineRule="auto"/>
      </w:pPr>
      <w:r>
        <w:separator/>
      </w:r>
    </w:p>
  </w:footnote>
  <w:footnote w:type="continuationSeparator" w:id="0">
    <w:p w:rsidR="00815030" w:rsidRDefault="00815030" w:rsidP="00B65CDF">
      <w:pPr>
        <w:spacing w:after="0" w:line="240" w:lineRule="auto"/>
      </w:pPr>
      <w:r>
        <w:continuationSeparator/>
      </w:r>
    </w:p>
  </w:footnote>
  <w:footnote w:id="1">
    <w:p w:rsidR="001B268A" w:rsidRPr="0098606D" w:rsidRDefault="001B268A"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rsidR="001B268A" w:rsidRPr="00681CC3" w:rsidRDefault="001B268A"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1B268A" w:rsidRDefault="001B268A"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1B268A" w:rsidRDefault="001B268A"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rsidR="001B268A" w:rsidRDefault="001B268A" w:rsidP="00584E84">
      <w:pPr>
        <w:pStyle w:val="Textonotapie"/>
      </w:pPr>
      <w:r>
        <w:rPr>
          <w:rStyle w:val="Refdenotaalpie"/>
        </w:rPr>
        <w:footnoteRef/>
      </w:r>
      <w:r>
        <w:t xml:space="preserve"> Las tablas de forma general tienen el mismo nombre que las interfaces.</w:t>
      </w:r>
    </w:p>
  </w:footnote>
  <w:footnote w:id="6">
    <w:p w:rsidR="001B268A" w:rsidRDefault="001B268A" w:rsidP="00584E84">
      <w:pPr>
        <w:pStyle w:val="Textonotapie"/>
      </w:pPr>
      <w:r>
        <w:rPr>
          <w:rStyle w:val="Refdenotaalpie"/>
        </w:rPr>
        <w:footnoteRef/>
      </w:r>
      <w:r>
        <w:t xml:space="preserve"> Las tablas históricas se diferencian de las de carga porque su nombre comienza con H.</w:t>
      </w:r>
    </w:p>
  </w:footnote>
  <w:footnote w:id="7">
    <w:p w:rsidR="001B268A" w:rsidRDefault="001B268A"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1B268A" w:rsidRDefault="001B268A" w:rsidP="00584E84">
      <w:pPr>
        <w:pStyle w:val="Textonotapie"/>
      </w:pPr>
      <w:r>
        <w:rPr>
          <w:rStyle w:val="Refdenotaalpie"/>
        </w:rPr>
        <w:footnoteRef/>
      </w:r>
      <w:r>
        <w:t xml:space="preserve"> No está en ejecución en este momento</w:t>
      </w:r>
    </w:p>
  </w:footnote>
  <w:footnote w:id="9">
    <w:p w:rsidR="001B268A" w:rsidRDefault="001B268A"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5043"/>
      <w:gridCol w:w="5043"/>
    </w:tblGrid>
    <w:tr w:rsidR="001B268A" w:rsidTr="00584E84">
      <w:tc>
        <w:tcPr>
          <w:tcW w:w="5151" w:type="dxa"/>
          <w:shd w:val="clear" w:color="auto" w:fill="auto"/>
          <w:vAlign w:val="center"/>
        </w:tcPr>
        <w:p w:rsidR="001B268A" w:rsidRDefault="001B268A" w:rsidP="00584E84">
          <w:pPr>
            <w:pStyle w:val="Encabezado"/>
          </w:pPr>
        </w:p>
      </w:tc>
      <w:tc>
        <w:tcPr>
          <w:tcW w:w="5151" w:type="dxa"/>
          <w:shd w:val="clear" w:color="auto" w:fill="auto"/>
          <w:vAlign w:val="center"/>
        </w:tcPr>
        <w:p w:rsidR="001B268A" w:rsidRPr="001A479B" w:rsidRDefault="001B268A" w:rsidP="00584E84">
          <w:pPr>
            <w:pStyle w:val="Encabezado"/>
            <w:jc w:val="right"/>
            <w:rPr>
              <w:rFonts w:ascii="Calibri" w:hAnsi="Calibri" w:cs="Calibri"/>
              <w:color w:val="1F497D"/>
            </w:rPr>
          </w:pPr>
          <w:r w:rsidRPr="00440426">
            <w:rPr>
              <w:rFonts w:ascii="Calibri" w:hAnsi="Calibri" w:cs="Calibri"/>
              <w:color w:val="1F497D"/>
              <w:sz w:val="28"/>
            </w:rPr>
            <w:t xml:space="preserve"> </w:t>
          </w:r>
        </w:p>
      </w:tc>
    </w:tr>
  </w:tbl>
  <w:p w:rsidR="001B268A" w:rsidRPr="000226E2" w:rsidRDefault="001B268A" w:rsidP="00584E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12ED4"/>
    <w:rsid w:val="00014483"/>
    <w:rsid w:val="000156AE"/>
    <w:rsid w:val="000330DF"/>
    <w:rsid w:val="000523F5"/>
    <w:rsid w:val="000752F9"/>
    <w:rsid w:val="00151B49"/>
    <w:rsid w:val="001B268A"/>
    <w:rsid w:val="001B3A3B"/>
    <w:rsid w:val="001C3510"/>
    <w:rsid w:val="001C4F81"/>
    <w:rsid w:val="001E3691"/>
    <w:rsid w:val="002047E0"/>
    <w:rsid w:val="00210177"/>
    <w:rsid w:val="00215D51"/>
    <w:rsid w:val="002168AE"/>
    <w:rsid w:val="002D7DFE"/>
    <w:rsid w:val="002F249A"/>
    <w:rsid w:val="003B1972"/>
    <w:rsid w:val="00454E70"/>
    <w:rsid w:val="004C1A1F"/>
    <w:rsid w:val="00515EA6"/>
    <w:rsid w:val="00577DFC"/>
    <w:rsid w:val="00584E84"/>
    <w:rsid w:val="005C1122"/>
    <w:rsid w:val="005F5D12"/>
    <w:rsid w:val="0060333D"/>
    <w:rsid w:val="00613023"/>
    <w:rsid w:val="00633028"/>
    <w:rsid w:val="006519A2"/>
    <w:rsid w:val="00657FF1"/>
    <w:rsid w:val="00666932"/>
    <w:rsid w:val="00707627"/>
    <w:rsid w:val="007076CC"/>
    <w:rsid w:val="007A6E1F"/>
    <w:rsid w:val="007A7832"/>
    <w:rsid w:val="007E3E41"/>
    <w:rsid w:val="007F776B"/>
    <w:rsid w:val="00815030"/>
    <w:rsid w:val="00831457"/>
    <w:rsid w:val="00850F42"/>
    <w:rsid w:val="008A3C8F"/>
    <w:rsid w:val="008A41B3"/>
    <w:rsid w:val="00916755"/>
    <w:rsid w:val="0098606D"/>
    <w:rsid w:val="009E2E3A"/>
    <w:rsid w:val="00A547E4"/>
    <w:rsid w:val="00A9115E"/>
    <w:rsid w:val="00B273E4"/>
    <w:rsid w:val="00B3183D"/>
    <w:rsid w:val="00B65CDF"/>
    <w:rsid w:val="00B91A9C"/>
    <w:rsid w:val="00BB7901"/>
    <w:rsid w:val="00BF6B33"/>
    <w:rsid w:val="00BF7924"/>
    <w:rsid w:val="00C01B1D"/>
    <w:rsid w:val="00C31B57"/>
    <w:rsid w:val="00C473C6"/>
    <w:rsid w:val="00CC0B36"/>
    <w:rsid w:val="00CE21C3"/>
    <w:rsid w:val="00D0146D"/>
    <w:rsid w:val="00D51BEA"/>
    <w:rsid w:val="00D95F61"/>
    <w:rsid w:val="00DB3696"/>
    <w:rsid w:val="00DB667F"/>
    <w:rsid w:val="00DC09AA"/>
    <w:rsid w:val="00DC14F7"/>
    <w:rsid w:val="00DD1E91"/>
    <w:rsid w:val="00DD6609"/>
    <w:rsid w:val="00E13C1C"/>
    <w:rsid w:val="00E33A8C"/>
    <w:rsid w:val="00E366B6"/>
    <w:rsid w:val="00E368E0"/>
    <w:rsid w:val="00E41613"/>
    <w:rsid w:val="00E45DEB"/>
    <w:rsid w:val="00E53292"/>
    <w:rsid w:val="00E82565"/>
    <w:rsid w:val="00E94E04"/>
    <w:rsid w:val="00EC46A1"/>
    <w:rsid w:val="00EF02E2"/>
    <w:rsid w:val="00F77103"/>
    <w:rsid w:val="00FA6469"/>
    <w:rsid w:val="00FA6859"/>
    <w:rsid w:val="00FB6D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93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http://upload.wikimedia.org/wikipedia/commons/thumb/a/af/Gustavo_A._Madero%2C_M&#233;xico_DF.svg/448px-Gustavo_A._Madero%2C_M&#233;xico_DF.svg.png"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gif"/><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gi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investigacionit.com.ar/compresion-en-teradata/"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85311-CE1E-4AB0-95E2-2E2E3B385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3712</TotalTime>
  <Pages>92</Pages>
  <Words>12767</Words>
  <Characters>70221</Characters>
  <Application>Microsoft Office Word</Application>
  <DocSecurity>0</DocSecurity>
  <Lines>585</Lines>
  <Paragraphs>165</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82823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25</cp:revision>
  <dcterms:created xsi:type="dcterms:W3CDTF">2014-11-09T04:04:00Z</dcterms:created>
  <dcterms:modified xsi:type="dcterms:W3CDTF">2014-12-12T22:39:00Z</dcterms:modified>
</cp:coreProperties>
</file>